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2825" w14:textId="77777777" w:rsidR="000E761A" w:rsidRDefault="000E761A" w:rsidP="00012A6B">
      <w:pPr>
        <w:spacing w:after="0" w:line="240" w:lineRule="auto"/>
        <w:rPr>
          <w:rFonts w:ascii="Roboto" w:eastAsia="Times New Roman" w:hAnsi="Roboto" w:cs="Times New Roman"/>
          <w:color w:val="888888"/>
          <w:sz w:val="27"/>
          <w:szCs w:val="27"/>
          <w:shd w:val="clear" w:color="auto" w:fill="FFFFFF"/>
          <w:lang w:eastAsia="en-AU"/>
        </w:rPr>
      </w:pPr>
    </w:p>
    <w:p w14:paraId="7D721923" w14:textId="18BCF833" w:rsidR="0090364D" w:rsidRPr="00172A93" w:rsidRDefault="00315A65" w:rsidP="00172A93">
      <w:pPr>
        <w:rPr>
          <w:b/>
          <w:bCs/>
          <w:sz w:val="32"/>
          <w:szCs w:val="32"/>
          <w:shd w:val="clear" w:color="auto" w:fill="FFFFFF"/>
          <w:lang w:eastAsia="en-AU"/>
        </w:rPr>
      </w:pPr>
      <w:r w:rsidRPr="00172A93">
        <w:rPr>
          <w:b/>
          <w:bCs/>
          <w:sz w:val="32"/>
          <w:szCs w:val="32"/>
          <w:shd w:val="clear" w:color="auto" w:fill="FFFFFF"/>
          <w:lang w:eastAsia="en-AU"/>
        </w:rPr>
        <w:t xml:space="preserve">SENIOR GRADES </w:t>
      </w:r>
      <w:r w:rsidR="009E0834">
        <w:rPr>
          <w:b/>
          <w:bCs/>
          <w:sz w:val="32"/>
          <w:szCs w:val="32"/>
          <w:shd w:val="clear" w:color="auto" w:fill="FFFFFF"/>
          <w:lang w:eastAsia="en-AU"/>
        </w:rPr>
        <w:t>PLAYER RESPONSIBILITIES</w:t>
      </w:r>
    </w:p>
    <w:p w14:paraId="0DA87D7D" w14:textId="11D77F8B" w:rsidR="00686593" w:rsidRPr="00172A93" w:rsidRDefault="00686593" w:rsidP="00172A93">
      <w:pPr>
        <w:rPr>
          <w:rFonts w:ascii="Arial" w:hAnsi="Arial" w:cs="Arial"/>
          <w:b/>
          <w:bCs/>
          <w:sz w:val="32"/>
          <w:szCs w:val="32"/>
          <w:shd w:val="clear" w:color="auto" w:fill="FFFFFF"/>
          <w:lang w:eastAsia="en-AU"/>
        </w:rPr>
      </w:pPr>
      <w:r w:rsidRPr="00172A93">
        <w:rPr>
          <w:rFonts w:ascii="Arial" w:hAnsi="Arial" w:cs="Arial"/>
          <w:b/>
          <w:bCs/>
          <w:sz w:val="32"/>
          <w:szCs w:val="32"/>
          <w:shd w:val="clear" w:color="auto" w:fill="FFFFFF"/>
          <w:lang w:eastAsia="en-AU"/>
        </w:rPr>
        <w:t>Date: Season 2024</w:t>
      </w:r>
      <w:r w:rsidR="00393F61" w:rsidRPr="00172A93">
        <w:rPr>
          <w:rFonts w:ascii="Arial" w:hAnsi="Arial" w:cs="Arial"/>
          <w:b/>
          <w:bCs/>
          <w:sz w:val="32"/>
          <w:szCs w:val="32"/>
          <w:shd w:val="clear" w:color="auto" w:fill="FFFFFF"/>
          <w:lang w:eastAsia="en-AU"/>
        </w:rPr>
        <w:t xml:space="preserve"> – FOR FEEDBACK</w:t>
      </w:r>
    </w:p>
    <w:p w14:paraId="5D61A02A" w14:textId="77777777" w:rsidR="00686593" w:rsidRDefault="00686593" w:rsidP="00012A6B">
      <w:pPr>
        <w:spacing w:after="0" w:line="240" w:lineRule="auto"/>
        <w:rPr>
          <w:rFonts w:ascii="Arial" w:eastAsia="Times New Roman" w:hAnsi="Arial" w:cs="Arial"/>
          <w:color w:val="888888"/>
          <w:sz w:val="27"/>
          <w:szCs w:val="27"/>
          <w:shd w:val="clear" w:color="auto" w:fill="FFFFFF"/>
          <w:lang w:eastAsia="en-AU"/>
        </w:rPr>
      </w:pPr>
    </w:p>
    <w:p w14:paraId="45D4354E" w14:textId="3C27364F" w:rsidR="00686593" w:rsidRPr="00647C84" w:rsidRDefault="00647C84" w:rsidP="00647C84">
      <w:pPr>
        <w:pStyle w:val="ListParagraph"/>
        <w:numPr>
          <w:ilvl w:val="0"/>
          <w:numId w:val="22"/>
        </w:numPr>
        <w:rPr>
          <w:b/>
          <w:bCs/>
          <w:shd w:val="clear" w:color="auto" w:fill="FFFFFF"/>
          <w:lang w:eastAsia="en-AU"/>
        </w:rPr>
      </w:pPr>
      <w:r w:rsidRPr="00647C84">
        <w:rPr>
          <w:b/>
          <w:bCs/>
          <w:shd w:val="clear" w:color="auto" w:fill="FFFFFF"/>
          <w:lang w:eastAsia="en-AU"/>
        </w:rPr>
        <w:t>OVERVIEW</w:t>
      </w:r>
    </w:p>
    <w:p w14:paraId="13429DBA" w14:textId="2D181C2B" w:rsidR="00F117B3" w:rsidRDefault="00B74BC1" w:rsidP="00657B0D">
      <w:pPr>
        <w:rPr>
          <w:rFonts w:ascii="Arial" w:hAnsi="Arial" w:cs="Arial"/>
        </w:rPr>
      </w:pPr>
      <w:r>
        <w:rPr>
          <w:rFonts w:ascii="Arial" w:hAnsi="Arial" w:cs="Arial"/>
        </w:rPr>
        <w:t>A</w:t>
      </w:r>
      <w:r w:rsidR="008A7AF7">
        <w:rPr>
          <w:rFonts w:ascii="Arial" w:hAnsi="Arial" w:cs="Arial"/>
        </w:rPr>
        <w:t xml:space="preserve">s a Souths player you will be </w:t>
      </w:r>
      <w:r w:rsidR="00BF7EEA">
        <w:rPr>
          <w:rFonts w:ascii="Arial" w:hAnsi="Arial" w:cs="Arial"/>
        </w:rPr>
        <w:t>representing a</w:t>
      </w:r>
      <w:r w:rsidR="008A7AF7">
        <w:rPr>
          <w:rFonts w:ascii="Arial" w:hAnsi="Arial" w:cs="Arial"/>
        </w:rPr>
        <w:t xml:space="preserve"> club with a lo</w:t>
      </w:r>
      <w:r w:rsidR="00183E1E">
        <w:rPr>
          <w:rFonts w:ascii="Arial" w:hAnsi="Arial" w:cs="Arial"/>
        </w:rPr>
        <w:t>ng and proud history.</w:t>
      </w:r>
      <w:r w:rsidR="00F117B3">
        <w:rPr>
          <w:rFonts w:ascii="Arial" w:hAnsi="Arial" w:cs="Arial"/>
        </w:rPr>
        <w:t xml:space="preserve"> </w:t>
      </w:r>
      <w:r w:rsidR="005E10BF">
        <w:rPr>
          <w:rFonts w:ascii="Arial" w:hAnsi="Arial" w:cs="Arial"/>
        </w:rPr>
        <w:t>The Club:</w:t>
      </w:r>
    </w:p>
    <w:p w14:paraId="65CE87B2" w14:textId="6DF3F0CF" w:rsidR="005E10BF" w:rsidRDefault="005E10BF" w:rsidP="005E10BF">
      <w:pPr>
        <w:pStyle w:val="ListParagraph"/>
        <w:numPr>
          <w:ilvl w:val="0"/>
          <w:numId w:val="23"/>
        </w:numPr>
        <w:rPr>
          <w:rFonts w:ascii="Arial" w:hAnsi="Arial" w:cs="Arial"/>
        </w:rPr>
      </w:pPr>
      <w:r>
        <w:rPr>
          <w:rFonts w:ascii="Arial" w:hAnsi="Arial" w:cs="Arial"/>
        </w:rPr>
        <w:t>Prior</w:t>
      </w:r>
      <w:r w:rsidR="00433B89">
        <w:rPr>
          <w:rFonts w:ascii="Arial" w:hAnsi="Arial" w:cs="Arial"/>
        </w:rPr>
        <w:t>itises player welfare above all else.</w:t>
      </w:r>
    </w:p>
    <w:p w14:paraId="120FE0DE" w14:textId="2E9DA8EB" w:rsidR="00433B89" w:rsidRDefault="00DA1329" w:rsidP="005E10BF">
      <w:pPr>
        <w:pStyle w:val="ListParagraph"/>
        <w:numPr>
          <w:ilvl w:val="0"/>
          <w:numId w:val="23"/>
        </w:numPr>
        <w:rPr>
          <w:rFonts w:ascii="Arial" w:hAnsi="Arial" w:cs="Arial"/>
        </w:rPr>
      </w:pPr>
      <w:r>
        <w:rPr>
          <w:rFonts w:ascii="Arial" w:hAnsi="Arial" w:cs="Arial"/>
        </w:rPr>
        <w:t>Promotes an environment:</w:t>
      </w:r>
    </w:p>
    <w:p w14:paraId="529FE240" w14:textId="052C2454" w:rsidR="004D1CF2" w:rsidRDefault="004D1CF2" w:rsidP="00DA1329">
      <w:pPr>
        <w:pStyle w:val="ListParagraph"/>
        <w:numPr>
          <w:ilvl w:val="1"/>
          <w:numId w:val="23"/>
        </w:numPr>
        <w:rPr>
          <w:rFonts w:ascii="Arial" w:hAnsi="Arial" w:cs="Arial"/>
        </w:rPr>
      </w:pPr>
      <w:r>
        <w:rPr>
          <w:rFonts w:ascii="Arial" w:hAnsi="Arial" w:cs="Arial"/>
        </w:rPr>
        <w:t xml:space="preserve">That values, respect, </w:t>
      </w:r>
      <w:r w:rsidR="00950F5F">
        <w:rPr>
          <w:rFonts w:ascii="Arial" w:hAnsi="Arial" w:cs="Arial"/>
        </w:rPr>
        <w:t>integrity,</w:t>
      </w:r>
      <w:r>
        <w:rPr>
          <w:rFonts w:ascii="Arial" w:hAnsi="Arial" w:cs="Arial"/>
        </w:rPr>
        <w:t xml:space="preserve"> and teamwork</w:t>
      </w:r>
      <w:r w:rsidR="009E3BF3">
        <w:rPr>
          <w:rFonts w:ascii="Arial" w:hAnsi="Arial" w:cs="Arial"/>
        </w:rPr>
        <w:t>.</w:t>
      </w:r>
    </w:p>
    <w:p w14:paraId="7F65880D" w14:textId="53D8B1DC" w:rsidR="009E3BF3" w:rsidRDefault="003D5C65" w:rsidP="00DA1329">
      <w:pPr>
        <w:pStyle w:val="ListParagraph"/>
        <w:numPr>
          <w:ilvl w:val="1"/>
          <w:numId w:val="23"/>
        </w:numPr>
        <w:rPr>
          <w:rFonts w:ascii="Arial" w:hAnsi="Arial" w:cs="Arial"/>
        </w:rPr>
      </w:pPr>
      <w:r>
        <w:rPr>
          <w:rFonts w:ascii="Arial" w:hAnsi="Arial" w:cs="Arial"/>
        </w:rPr>
        <w:t>That values diversity</w:t>
      </w:r>
      <w:r w:rsidR="007031D0">
        <w:rPr>
          <w:rFonts w:ascii="Arial" w:hAnsi="Arial" w:cs="Arial"/>
        </w:rPr>
        <w:t xml:space="preserve">, </w:t>
      </w:r>
      <w:r w:rsidR="00950F5F">
        <w:rPr>
          <w:rFonts w:ascii="Arial" w:hAnsi="Arial" w:cs="Arial"/>
        </w:rPr>
        <w:t>family,</w:t>
      </w:r>
      <w:r w:rsidR="007031D0">
        <w:rPr>
          <w:rFonts w:ascii="Arial" w:hAnsi="Arial" w:cs="Arial"/>
        </w:rPr>
        <w:t xml:space="preserve"> and community</w:t>
      </w:r>
    </w:p>
    <w:p w14:paraId="1F3A3266" w14:textId="479E6B6E" w:rsidR="00DA1329" w:rsidRDefault="00467FCD" w:rsidP="00DA1329">
      <w:pPr>
        <w:pStyle w:val="ListParagraph"/>
        <w:numPr>
          <w:ilvl w:val="1"/>
          <w:numId w:val="23"/>
        </w:numPr>
        <w:rPr>
          <w:rFonts w:ascii="Arial" w:hAnsi="Arial" w:cs="Arial"/>
        </w:rPr>
      </w:pPr>
      <w:r>
        <w:rPr>
          <w:rFonts w:ascii="Arial" w:hAnsi="Arial" w:cs="Arial"/>
        </w:rPr>
        <w:t>Where you c</w:t>
      </w:r>
      <w:r w:rsidR="00DA1329">
        <w:rPr>
          <w:rFonts w:ascii="Arial" w:hAnsi="Arial" w:cs="Arial"/>
        </w:rPr>
        <w:t xml:space="preserve">an </w:t>
      </w:r>
      <w:r w:rsidR="00BB2953">
        <w:rPr>
          <w:rFonts w:ascii="Arial" w:hAnsi="Arial" w:cs="Arial"/>
        </w:rPr>
        <w:t xml:space="preserve">have pride and </w:t>
      </w:r>
      <w:r w:rsidR="00886611">
        <w:rPr>
          <w:rFonts w:ascii="Arial" w:hAnsi="Arial" w:cs="Arial"/>
        </w:rPr>
        <w:t xml:space="preserve">in and </w:t>
      </w:r>
      <w:r w:rsidR="00DA1329">
        <w:rPr>
          <w:rFonts w:ascii="Arial" w:hAnsi="Arial" w:cs="Arial"/>
        </w:rPr>
        <w:t xml:space="preserve">enjoy </w:t>
      </w:r>
      <w:r w:rsidR="00ED34EB">
        <w:rPr>
          <w:rFonts w:ascii="Arial" w:hAnsi="Arial" w:cs="Arial"/>
        </w:rPr>
        <w:t>your rugby</w:t>
      </w:r>
    </w:p>
    <w:p w14:paraId="5FC00124" w14:textId="4FB5BC68" w:rsidR="00ED34EB" w:rsidRDefault="00467FCD" w:rsidP="00DA1329">
      <w:pPr>
        <w:pStyle w:val="ListParagraph"/>
        <w:numPr>
          <w:ilvl w:val="1"/>
          <w:numId w:val="23"/>
        </w:numPr>
        <w:rPr>
          <w:rFonts w:ascii="Arial" w:hAnsi="Arial" w:cs="Arial"/>
        </w:rPr>
      </w:pPr>
      <w:r>
        <w:rPr>
          <w:rFonts w:ascii="Arial" w:hAnsi="Arial" w:cs="Arial"/>
        </w:rPr>
        <w:t xml:space="preserve">Where you can </w:t>
      </w:r>
      <w:r w:rsidR="00ED34EB">
        <w:rPr>
          <w:rFonts w:ascii="Arial" w:hAnsi="Arial" w:cs="Arial"/>
        </w:rPr>
        <w:t>Build life-long friendships and relationships</w:t>
      </w:r>
    </w:p>
    <w:p w14:paraId="70B54D64" w14:textId="238C2BBC" w:rsidR="00ED34EB" w:rsidRDefault="00467FCD" w:rsidP="00DA1329">
      <w:pPr>
        <w:pStyle w:val="ListParagraph"/>
        <w:numPr>
          <w:ilvl w:val="1"/>
          <w:numId w:val="23"/>
        </w:numPr>
        <w:rPr>
          <w:rFonts w:ascii="Arial" w:hAnsi="Arial" w:cs="Arial"/>
        </w:rPr>
      </w:pPr>
      <w:r>
        <w:rPr>
          <w:rFonts w:ascii="Arial" w:hAnsi="Arial" w:cs="Arial"/>
        </w:rPr>
        <w:t>Where you can d</w:t>
      </w:r>
      <w:r w:rsidR="004C3780">
        <w:rPr>
          <w:rFonts w:ascii="Arial" w:hAnsi="Arial" w:cs="Arial"/>
        </w:rPr>
        <w:t>evelop you</w:t>
      </w:r>
      <w:r w:rsidR="00886611">
        <w:rPr>
          <w:rFonts w:ascii="Arial" w:hAnsi="Arial" w:cs="Arial"/>
        </w:rPr>
        <w:t>r</w:t>
      </w:r>
      <w:r w:rsidR="004C3780">
        <w:rPr>
          <w:rFonts w:ascii="Arial" w:hAnsi="Arial" w:cs="Arial"/>
        </w:rPr>
        <w:t xml:space="preserve"> rugby skills </w:t>
      </w:r>
      <w:r w:rsidR="005922C3">
        <w:rPr>
          <w:rFonts w:ascii="Arial" w:hAnsi="Arial" w:cs="Arial"/>
        </w:rPr>
        <w:t>and progress to your own goals</w:t>
      </w:r>
      <w:r w:rsidR="003D19CD">
        <w:rPr>
          <w:rFonts w:ascii="Arial" w:hAnsi="Arial" w:cs="Arial"/>
        </w:rPr>
        <w:t>.</w:t>
      </w:r>
    </w:p>
    <w:p w14:paraId="68B43E23" w14:textId="6D81450B" w:rsidR="00657B0D" w:rsidRPr="002F6D72" w:rsidRDefault="00183E1E" w:rsidP="00657B0D">
      <w:pPr>
        <w:rPr>
          <w:rFonts w:ascii="Arial" w:hAnsi="Arial" w:cs="Arial"/>
        </w:rPr>
      </w:pPr>
      <w:r>
        <w:rPr>
          <w:rFonts w:ascii="Arial" w:hAnsi="Arial" w:cs="Arial"/>
        </w:rPr>
        <w:t xml:space="preserve"> </w:t>
      </w:r>
      <w:r w:rsidR="00714A7F">
        <w:rPr>
          <w:rFonts w:ascii="Arial" w:hAnsi="Arial" w:cs="Arial"/>
        </w:rPr>
        <w:t xml:space="preserve">It is expected that all players </w:t>
      </w:r>
      <w:r w:rsidR="00BF7EEA">
        <w:rPr>
          <w:rFonts w:ascii="Arial" w:hAnsi="Arial" w:cs="Arial"/>
        </w:rPr>
        <w:t xml:space="preserve">will </w:t>
      </w:r>
      <w:r w:rsidR="00E60713">
        <w:rPr>
          <w:rFonts w:ascii="Arial" w:hAnsi="Arial" w:cs="Arial"/>
        </w:rPr>
        <w:t>support and uphold the values of South</w:t>
      </w:r>
      <w:r w:rsidR="00631B23">
        <w:rPr>
          <w:rFonts w:ascii="Arial" w:hAnsi="Arial" w:cs="Arial"/>
        </w:rPr>
        <w:t>s</w:t>
      </w:r>
      <w:r w:rsidR="00E60713">
        <w:rPr>
          <w:rFonts w:ascii="Arial" w:hAnsi="Arial" w:cs="Arial"/>
        </w:rPr>
        <w:t xml:space="preserve"> Rugby Union.</w:t>
      </w:r>
      <w:r w:rsidR="00631B23">
        <w:rPr>
          <w:rFonts w:ascii="Arial" w:hAnsi="Arial" w:cs="Arial"/>
        </w:rPr>
        <w:t xml:space="preserve"> </w:t>
      </w:r>
    </w:p>
    <w:p w14:paraId="65C0BED9" w14:textId="77777777" w:rsidR="00657B0D" w:rsidRPr="002F6D72" w:rsidRDefault="00657B0D" w:rsidP="00657B0D">
      <w:pPr>
        <w:rPr>
          <w:rFonts w:ascii="Arial" w:hAnsi="Arial" w:cs="Arial"/>
        </w:rPr>
      </w:pPr>
    </w:p>
    <w:p w14:paraId="2E666785" w14:textId="77777777" w:rsidR="00657B0D" w:rsidRPr="002F6D72" w:rsidRDefault="00657B0D" w:rsidP="00657B0D">
      <w:pPr>
        <w:jc w:val="center"/>
        <w:rPr>
          <w:rFonts w:ascii="Arial" w:hAnsi="Arial" w:cs="Arial"/>
        </w:rPr>
      </w:pPr>
      <w:r w:rsidRPr="002F6D72">
        <w:rPr>
          <w:rFonts w:ascii="Arial" w:hAnsi="Arial" w:cs="Arial"/>
          <w:noProof/>
        </w:rPr>
        <w:drawing>
          <wp:inline distT="0" distB="0" distL="0" distR="0" wp14:anchorId="33544BC4" wp14:editId="43EB7AAA">
            <wp:extent cx="4366837" cy="2064402"/>
            <wp:effectExtent l="0" t="0" r="2540" b="5715"/>
            <wp:docPr id="629031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31377" name="Picture 629031377"/>
                    <pic:cNvPicPr/>
                  </pic:nvPicPr>
                  <pic:blipFill>
                    <a:blip r:embed="rId11">
                      <a:extLst>
                        <a:ext uri="{28A0092B-C50C-407E-A947-70E740481C1C}">
                          <a14:useLocalDpi xmlns:a14="http://schemas.microsoft.com/office/drawing/2010/main" val="0"/>
                        </a:ext>
                      </a:extLst>
                    </a:blip>
                    <a:stretch>
                      <a:fillRect/>
                    </a:stretch>
                  </pic:blipFill>
                  <pic:spPr>
                    <a:xfrm>
                      <a:off x="0" y="0"/>
                      <a:ext cx="4371397" cy="2066558"/>
                    </a:xfrm>
                    <a:prstGeom prst="rect">
                      <a:avLst/>
                    </a:prstGeom>
                  </pic:spPr>
                </pic:pic>
              </a:graphicData>
            </a:graphic>
          </wp:inline>
        </w:drawing>
      </w:r>
    </w:p>
    <w:p w14:paraId="41CCD572" w14:textId="77777777" w:rsidR="00B0201C" w:rsidRPr="002F6D72" w:rsidRDefault="00B0201C" w:rsidP="00012A6B">
      <w:pPr>
        <w:spacing w:after="0" w:line="240" w:lineRule="auto"/>
        <w:rPr>
          <w:rFonts w:ascii="Arial" w:eastAsia="Times New Roman" w:hAnsi="Arial" w:cs="Arial"/>
          <w:b/>
          <w:bCs/>
          <w:color w:val="888888"/>
          <w:lang w:eastAsia="en-AU"/>
        </w:rPr>
      </w:pPr>
    </w:p>
    <w:p w14:paraId="63EFF03F" w14:textId="0E32788E" w:rsidR="0010348C" w:rsidRPr="00647C84" w:rsidRDefault="00AB1F94" w:rsidP="00647C84">
      <w:pPr>
        <w:pStyle w:val="ListParagraph"/>
        <w:numPr>
          <w:ilvl w:val="0"/>
          <w:numId w:val="22"/>
        </w:numPr>
        <w:rPr>
          <w:b/>
          <w:bCs/>
          <w:lang w:eastAsia="en-AU"/>
        </w:rPr>
      </w:pPr>
      <w:r w:rsidRPr="00647C84">
        <w:rPr>
          <w:b/>
          <w:bCs/>
          <w:lang w:eastAsia="en-AU"/>
        </w:rPr>
        <w:t>ACCREDIATION</w:t>
      </w:r>
    </w:p>
    <w:p w14:paraId="588EDAAC" w14:textId="334972B5" w:rsidR="0010348C" w:rsidRDefault="00DF3D77" w:rsidP="00A95A3F">
      <w:pPr>
        <w:rPr>
          <w:b/>
          <w:bCs/>
          <w:lang w:eastAsia="en-AU"/>
        </w:rPr>
      </w:pPr>
      <w:r>
        <w:rPr>
          <w:b/>
          <w:bCs/>
          <w:lang w:eastAsia="en-AU"/>
        </w:rPr>
        <w:t>Required</w:t>
      </w:r>
    </w:p>
    <w:p w14:paraId="68DBF57A" w14:textId="0583E64F" w:rsidR="009779B9" w:rsidRPr="000562FB" w:rsidRDefault="009779B9" w:rsidP="00A95A3F">
      <w:pPr>
        <w:rPr>
          <w:lang w:eastAsia="en-AU"/>
        </w:rPr>
      </w:pPr>
      <w:r w:rsidRPr="000562FB">
        <w:rPr>
          <w:lang w:eastAsia="en-AU"/>
        </w:rPr>
        <w:t xml:space="preserve">The following </w:t>
      </w:r>
      <w:r w:rsidR="000562FB" w:rsidRPr="000562FB">
        <w:rPr>
          <w:lang w:eastAsia="en-AU"/>
        </w:rPr>
        <w:t xml:space="preserve">components are mandatory for all </w:t>
      </w:r>
      <w:r w:rsidR="00886611" w:rsidRPr="000562FB">
        <w:rPr>
          <w:lang w:eastAsia="en-AU"/>
        </w:rPr>
        <w:t>players.</w:t>
      </w:r>
    </w:p>
    <w:tbl>
      <w:tblPr>
        <w:tblW w:w="9067" w:type="dxa"/>
        <w:tblCellMar>
          <w:top w:w="15" w:type="dxa"/>
          <w:bottom w:w="15" w:type="dxa"/>
        </w:tblCellMar>
        <w:tblLook w:val="04A0" w:firstRow="1" w:lastRow="0" w:firstColumn="1" w:lastColumn="0" w:noHBand="0" w:noVBand="1"/>
      </w:tblPr>
      <w:tblGrid>
        <w:gridCol w:w="2405"/>
        <w:gridCol w:w="3544"/>
        <w:gridCol w:w="3118"/>
      </w:tblGrid>
      <w:tr w:rsidR="001246E4" w:rsidRPr="002F6D72" w14:paraId="7B6DF056" w14:textId="77777777" w:rsidTr="00886611">
        <w:trPr>
          <w:trHeight w:val="328"/>
        </w:trPr>
        <w:tc>
          <w:tcPr>
            <w:tcW w:w="2405" w:type="dxa"/>
            <w:tcBorders>
              <w:top w:val="single" w:sz="4" w:space="0" w:color="auto"/>
              <w:left w:val="single" w:sz="4" w:space="0" w:color="auto"/>
              <w:bottom w:val="single" w:sz="4" w:space="0" w:color="auto"/>
              <w:right w:val="single" w:sz="4" w:space="0" w:color="auto"/>
            </w:tcBorders>
            <w:noWrap/>
            <w:vAlign w:val="bottom"/>
          </w:tcPr>
          <w:p w14:paraId="4EE3D742" w14:textId="3699A26A" w:rsidR="001246E4" w:rsidRPr="002F6D72" w:rsidRDefault="001246E4" w:rsidP="00A95A3F">
            <w:pPr>
              <w:rPr>
                <w:color w:val="000000"/>
                <w:lang w:eastAsia="en-AU"/>
              </w:rPr>
            </w:pPr>
            <w:r w:rsidRPr="002F6D72">
              <w:rPr>
                <w:color w:val="000000"/>
                <w:lang w:eastAsia="en-AU"/>
              </w:rPr>
              <w:t>Role</w:t>
            </w:r>
          </w:p>
        </w:tc>
        <w:tc>
          <w:tcPr>
            <w:tcW w:w="3544" w:type="dxa"/>
            <w:tcBorders>
              <w:top w:val="single" w:sz="4" w:space="0" w:color="auto"/>
              <w:left w:val="single" w:sz="4" w:space="0" w:color="auto"/>
              <w:bottom w:val="single" w:sz="4" w:space="0" w:color="auto"/>
              <w:right w:val="single" w:sz="4" w:space="0" w:color="auto"/>
            </w:tcBorders>
            <w:noWrap/>
            <w:vAlign w:val="bottom"/>
          </w:tcPr>
          <w:p w14:paraId="15C5D67F" w14:textId="7BD6AFDF" w:rsidR="001246E4" w:rsidRPr="002F6D72" w:rsidRDefault="001246E4" w:rsidP="00A95A3F">
            <w:pPr>
              <w:rPr>
                <w:color w:val="000000"/>
                <w:lang w:eastAsia="en-AU"/>
              </w:rPr>
            </w:pPr>
            <w:r w:rsidRPr="002F6D72">
              <w:rPr>
                <w:color w:val="000000"/>
                <w:lang w:eastAsia="en-AU"/>
              </w:rPr>
              <w:t>Accreditation</w:t>
            </w:r>
          </w:p>
        </w:tc>
        <w:tc>
          <w:tcPr>
            <w:tcW w:w="3118" w:type="dxa"/>
            <w:tcBorders>
              <w:top w:val="single" w:sz="4" w:space="0" w:color="auto"/>
              <w:left w:val="single" w:sz="4" w:space="0" w:color="auto"/>
              <w:bottom w:val="single" w:sz="4" w:space="0" w:color="auto"/>
              <w:right w:val="single" w:sz="4" w:space="0" w:color="auto"/>
            </w:tcBorders>
            <w:noWrap/>
            <w:vAlign w:val="bottom"/>
          </w:tcPr>
          <w:p w14:paraId="7DA6435C" w14:textId="5CA9B259" w:rsidR="001246E4" w:rsidRPr="002F6D72" w:rsidRDefault="001246E4" w:rsidP="00A95A3F">
            <w:pPr>
              <w:rPr>
                <w:color w:val="000000"/>
                <w:lang w:eastAsia="en-AU"/>
              </w:rPr>
            </w:pPr>
            <w:r w:rsidRPr="002F6D72">
              <w:rPr>
                <w:color w:val="000000"/>
                <w:lang w:eastAsia="en-AU"/>
              </w:rPr>
              <w:t>Method</w:t>
            </w:r>
          </w:p>
        </w:tc>
      </w:tr>
      <w:tr w:rsidR="001246E4" w:rsidRPr="002F6D72" w14:paraId="042BA843" w14:textId="77777777" w:rsidTr="00886611">
        <w:trPr>
          <w:trHeight w:val="32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2DA2BFB8" w14:textId="60BB760B" w:rsidR="001246E4" w:rsidRPr="002F6D72" w:rsidRDefault="001246E4" w:rsidP="00A95A3F">
            <w:pPr>
              <w:rPr>
                <w:color w:val="000000"/>
                <w:lang w:eastAsia="en-AU"/>
              </w:rPr>
            </w:pPr>
            <w:r>
              <w:rPr>
                <w:color w:val="000000"/>
                <w:lang w:eastAsia="en-AU"/>
              </w:rPr>
              <w:t>Player (Premier Squad)</w:t>
            </w:r>
          </w:p>
        </w:tc>
        <w:tc>
          <w:tcPr>
            <w:tcW w:w="3544" w:type="dxa"/>
            <w:tcBorders>
              <w:top w:val="single" w:sz="4" w:space="0" w:color="auto"/>
              <w:left w:val="single" w:sz="4" w:space="0" w:color="auto"/>
              <w:bottom w:val="single" w:sz="4" w:space="0" w:color="auto"/>
              <w:right w:val="single" w:sz="4" w:space="0" w:color="auto"/>
            </w:tcBorders>
            <w:noWrap/>
            <w:vAlign w:val="bottom"/>
            <w:hideMark/>
          </w:tcPr>
          <w:p w14:paraId="57A1C5CB" w14:textId="1BBCA83F" w:rsidR="001246E4" w:rsidRPr="002F6D72" w:rsidRDefault="001246E4" w:rsidP="00A95A3F">
            <w:pPr>
              <w:rPr>
                <w:color w:val="000000"/>
                <w:lang w:eastAsia="en-AU"/>
              </w:rPr>
            </w:pPr>
            <w:r>
              <w:rPr>
                <w:color w:val="000000"/>
                <w:lang w:eastAsia="en-AU"/>
              </w:rPr>
              <w:t>Rugby Australia Integrity Training</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1C7736B6" w14:textId="77777777" w:rsidR="001246E4" w:rsidRPr="002F6D72" w:rsidRDefault="001246E4" w:rsidP="00A95A3F">
            <w:pPr>
              <w:rPr>
                <w:color w:val="000000"/>
                <w:lang w:eastAsia="en-AU"/>
              </w:rPr>
            </w:pPr>
            <w:r w:rsidRPr="002F6D72">
              <w:rPr>
                <w:color w:val="000000"/>
                <w:lang w:eastAsia="en-AU"/>
              </w:rPr>
              <w:t>on-line</w:t>
            </w:r>
          </w:p>
        </w:tc>
      </w:tr>
      <w:tr w:rsidR="001246E4" w:rsidRPr="002F6D72" w14:paraId="3FD255BB" w14:textId="77777777" w:rsidTr="00886611">
        <w:trPr>
          <w:trHeight w:val="312"/>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19E2BC27" w14:textId="3FB03004" w:rsidR="001246E4" w:rsidRPr="002F6D72" w:rsidRDefault="001246E4" w:rsidP="00A95A3F">
            <w:pPr>
              <w:rPr>
                <w:color w:val="000000"/>
                <w:lang w:eastAsia="en-AU"/>
              </w:rPr>
            </w:pPr>
            <w:r>
              <w:rPr>
                <w:color w:val="000000"/>
                <w:lang w:eastAsia="en-AU"/>
              </w:rPr>
              <w:t>Player - All</w:t>
            </w:r>
          </w:p>
        </w:tc>
        <w:tc>
          <w:tcPr>
            <w:tcW w:w="3544" w:type="dxa"/>
            <w:tcBorders>
              <w:top w:val="single" w:sz="4" w:space="0" w:color="auto"/>
              <w:left w:val="single" w:sz="4" w:space="0" w:color="auto"/>
              <w:bottom w:val="single" w:sz="4" w:space="0" w:color="auto"/>
              <w:right w:val="single" w:sz="4" w:space="0" w:color="auto"/>
            </w:tcBorders>
            <w:noWrap/>
            <w:vAlign w:val="bottom"/>
          </w:tcPr>
          <w:p w14:paraId="2A58E548" w14:textId="5BB242D9" w:rsidR="001246E4" w:rsidRPr="002F6D72" w:rsidRDefault="001246E4" w:rsidP="00A95A3F">
            <w:pPr>
              <w:rPr>
                <w:color w:val="000000"/>
                <w:lang w:eastAsia="en-AU"/>
              </w:rPr>
            </w:pPr>
            <w:r>
              <w:rPr>
                <w:color w:val="000000"/>
                <w:lang w:eastAsia="en-AU"/>
              </w:rPr>
              <w:t>Attend the Souths Rugby Induction Session</w:t>
            </w:r>
          </w:p>
        </w:tc>
        <w:tc>
          <w:tcPr>
            <w:tcW w:w="3118" w:type="dxa"/>
            <w:tcBorders>
              <w:top w:val="single" w:sz="4" w:space="0" w:color="auto"/>
              <w:left w:val="single" w:sz="4" w:space="0" w:color="auto"/>
              <w:bottom w:val="single" w:sz="4" w:space="0" w:color="auto"/>
              <w:right w:val="single" w:sz="4" w:space="0" w:color="auto"/>
            </w:tcBorders>
            <w:noWrap/>
            <w:vAlign w:val="bottom"/>
          </w:tcPr>
          <w:p w14:paraId="2FF4F687" w14:textId="54139AD0" w:rsidR="001246E4" w:rsidRPr="002F6D72" w:rsidRDefault="001246E4" w:rsidP="00A95A3F">
            <w:pPr>
              <w:rPr>
                <w:color w:val="000000"/>
                <w:lang w:eastAsia="en-AU"/>
              </w:rPr>
            </w:pPr>
            <w:r>
              <w:rPr>
                <w:color w:val="000000"/>
                <w:lang w:eastAsia="en-AU"/>
              </w:rPr>
              <w:t>Face to face</w:t>
            </w:r>
          </w:p>
        </w:tc>
      </w:tr>
    </w:tbl>
    <w:p w14:paraId="28E26D3A" w14:textId="77777777" w:rsidR="007565A7" w:rsidRDefault="007565A7" w:rsidP="00A95A3F">
      <w:pPr>
        <w:rPr>
          <w:lang w:eastAsia="en-AU"/>
        </w:rPr>
      </w:pPr>
    </w:p>
    <w:p w14:paraId="4AFB9A0D" w14:textId="77777777" w:rsidR="00FD7B80" w:rsidRDefault="00FD7B80">
      <w:pPr>
        <w:rPr>
          <w:b/>
          <w:bCs/>
          <w:lang w:eastAsia="en-AU"/>
        </w:rPr>
      </w:pPr>
      <w:r>
        <w:rPr>
          <w:b/>
          <w:bCs/>
          <w:lang w:eastAsia="en-AU"/>
        </w:rPr>
        <w:br w:type="page"/>
      </w:r>
    </w:p>
    <w:p w14:paraId="27FA0CA2" w14:textId="77777777" w:rsidR="00FD7B80" w:rsidRDefault="00FD7B80" w:rsidP="00A95A3F">
      <w:pPr>
        <w:rPr>
          <w:b/>
          <w:bCs/>
          <w:lang w:eastAsia="en-AU"/>
        </w:rPr>
      </w:pPr>
    </w:p>
    <w:p w14:paraId="5F0631B3" w14:textId="3151BE30" w:rsidR="00DF3D77" w:rsidRPr="009779B9" w:rsidRDefault="00680790" w:rsidP="00A95A3F">
      <w:pPr>
        <w:rPr>
          <w:b/>
          <w:bCs/>
          <w:lang w:eastAsia="en-AU"/>
        </w:rPr>
      </w:pPr>
      <w:r w:rsidRPr="009779B9">
        <w:rPr>
          <w:b/>
          <w:bCs/>
          <w:lang w:eastAsia="en-AU"/>
        </w:rPr>
        <w:t>Recommended</w:t>
      </w:r>
    </w:p>
    <w:p w14:paraId="379D8283" w14:textId="215256BC" w:rsidR="00680790" w:rsidRDefault="00680790" w:rsidP="00A95A3F">
      <w:pPr>
        <w:rPr>
          <w:lang w:eastAsia="en-AU"/>
        </w:rPr>
      </w:pPr>
      <w:r>
        <w:rPr>
          <w:lang w:eastAsia="en-AU"/>
        </w:rPr>
        <w:t>The following on-line programs are available through the Rugby Australia Lea</w:t>
      </w:r>
      <w:r w:rsidR="00E5088A">
        <w:rPr>
          <w:lang w:eastAsia="en-AU"/>
        </w:rPr>
        <w:t xml:space="preserve">ning portal. </w:t>
      </w:r>
      <w:r w:rsidR="009779B9">
        <w:rPr>
          <w:lang w:eastAsia="en-AU"/>
        </w:rPr>
        <w:t xml:space="preserve">All players are encouraged to </w:t>
      </w:r>
      <w:r w:rsidR="00212406">
        <w:rPr>
          <w:lang w:eastAsia="en-AU"/>
        </w:rPr>
        <w:t xml:space="preserve">complete the following courses. These courses are also the baseline </w:t>
      </w:r>
      <w:r w:rsidR="00CE1C8F">
        <w:rPr>
          <w:lang w:eastAsia="en-AU"/>
        </w:rPr>
        <w:t xml:space="preserve">requirements for many </w:t>
      </w:r>
      <w:r w:rsidR="00F81381">
        <w:rPr>
          <w:lang w:eastAsia="en-AU"/>
        </w:rPr>
        <w:t>higher-level</w:t>
      </w:r>
      <w:r w:rsidR="00CE1C8F">
        <w:rPr>
          <w:lang w:eastAsia="en-AU"/>
        </w:rPr>
        <w:t xml:space="preserve"> coaching courses </w:t>
      </w:r>
      <w:r w:rsidR="00D8535F">
        <w:rPr>
          <w:lang w:eastAsia="en-AU"/>
        </w:rPr>
        <w:t xml:space="preserve">and players are also encouraged to consider </w:t>
      </w:r>
      <w:r w:rsidR="002D1FEF">
        <w:rPr>
          <w:lang w:eastAsia="en-AU"/>
        </w:rPr>
        <w:t>personal development for off-field coaching and support roles.</w:t>
      </w:r>
    </w:p>
    <w:tbl>
      <w:tblPr>
        <w:tblW w:w="9119" w:type="dxa"/>
        <w:tblCellMar>
          <w:top w:w="15" w:type="dxa"/>
          <w:bottom w:w="15" w:type="dxa"/>
        </w:tblCellMar>
        <w:tblLook w:val="04A0" w:firstRow="1" w:lastRow="0" w:firstColumn="1" w:lastColumn="0" w:noHBand="0" w:noVBand="1"/>
      </w:tblPr>
      <w:tblGrid>
        <w:gridCol w:w="1037"/>
        <w:gridCol w:w="2758"/>
        <w:gridCol w:w="741"/>
        <w:gridCol w:w="1890"/>
        <w:gridCol w:w="1134"/>
        <w:gridCol w:w="1559"/>
      </w:tblGrid>
      <w:tr w:rsidR="002E6770" w:rsidRPr="002F6D72" w14:paraId="68F2D25D" w14:textId="77777777" w:rsidTr="002D1FEF">
        <w:trPr>
          <w:trHeight w:val="328"/>
        </w:trPr>
        <w:tc>
          <w:tcPr>
            <w:tcW w:w="1037" w:type="dxa"/>
            <w:tcBorders>
              <w:top w:val="single" w:sz="4" w:space="0" w:color="auto"/>
              <w:left w:val="single" w:sz="4" w:space="0" w:color="auto"/>
              <w:bottom w:val="single" w:sz="4" w:space="0" w:color="auto"/>
              <w:right w:val="single" w:sz="4" w:space="0" w:color="auto"/>
            </w:tcBorders>
            <w:noWrap/>
            <w:vAlign w:val="bottom"/>
          </w:tcPr>
          <w:p w14:paraId="3BD28D38" w14:textId="77777777" w:rsidR="002E6770" w:rsidRPr="002F6D72" w:rsidRDefault="002E6770" w:rsidP="00423581">
            <w:pPr>
              <w:rPr>
                <w:color w:val="000000"/>
                <w:lang w:eastAsia="en-AU"/>
              </w:rPr>
            </w:pPr>
            <w:r w:rsidRPr="002F6D72">
              <w:rPr>
                <w:color w:val="000000"/>
                <w:lang w:eastAsia="en-AU"/>
              </w:rPr>
              <w:t>Role</w:t>
            </w:r>
          </w:p>
        </w:tc>
        <w:tc>
          <w:tcPr>
            <w:tcW w:w="2758" w:type="dxa"/>
            <w:tcBorders>
              <w:top w:val="single" w:sz="4" w:space="0" w:color="auto"/>
              <w:left w:val="single" w:sz="4" w:space="0" w:color="auto"/>
              <w:bottom w:val="single" w:sz="4" w:space="0" w:color="auto"/>
              <w:right w:val="single" w:sz="4" w:space="0" w:color="auto"/>
            </w:tcBorders>
            <w:noWrap/>
            <w:vAlign w:val="bottom"/>
          </w:tcPr>
          <w:p w14:paraId="178078E9" w14:textId="77777777" w:rsidR="002E6770" w:rsidRPr="002F6D72" w:rsidRDefault="002E6770" w:rsidP="00423581">
            <w:pPr>
              <w:rPr>
                <w:color w:val="000000"/>
                <w:lang w:eastAsia="en-AU"/>
              </w:rPr>
            </w:pPr>
            <w:r w:rsidRPr="002F6D72">
              <w:rPr>
                <w:color w:val="000000"/>
                <w:lang w:eastAsia="en-AU"/>
              </w:rPr>
              <w:t>Accreditation</w:t>
            </w:r>
          </w:p>
        </w:tc>
        <w:tc>
          <w:tcPr>
            <w:tcW w:w="741" w:type="dxa"/>
            <w:tcBorders>
              <w:top w:val="single" w:sz="4" w:space="0" w:color="auto"/>
              <w:left w:val="single" w:sz="4" w:space="0" w:color="auto"/>
              <w:bottom w:val="single" w:sz="4" w:space="0" w:color="auto"/>
              <w:right w:val="single" w:sz="4" w:space="0" w:color="auto"/>
            </w:tcBorders>
            <w:noWrap/>
            <w:vAlign w:val="bottom"/>
          </w:tcPr>
          <w:p w14:paraId="36AB34C6" w14:textId="77777777" w:rsidR="002E6770" w:rsidRPr="002F6D72" w:rsidRDefault="002E6770" w:rsidP="00423581">
            <w:pPr>
              <w:rPr>
                <w:color w:val="000000"/>
                <w:lang w:eastAsia="en-AU"/>
              </w:rPr>
            </w:pPr>
            <w:r w:rsidRPr="002F6D72">
              <w:rPr>
                <w:color w:val="000000"/>
                <w:lang w:eastAsia="en-AU"/>
              </w:rPr>
              <w:t>Order</w:t>
            </w:r>
          </w:p>
        </w:tc>
        <w:tc>
          <w:tcPr>
            <w:tcW w:w="1890" w:type="dxa"/>
            <w:tcBorders>
              <w:top w:val="single" w:sz="4" w:space="0" w:color="auto"/>
              <w:left w:val="single" w:sz="4" w:space="0" w:color="auto"/>
              <w:bottom w:val="single" w:sz="4" w:space="0" w:color="auto"/>
              <w:right w:val="single" w:sz="4" w:space="0" w:color="auto"/>
            </w:tcBorders>
            <w:noWrap/>
            <w:vAlign w:val="bottom"/>
          </w:tcPr>
          <w:p w14:paraId="61145742" w14:textId="77777777" w:rsidR="002E6770" w:rsidRPr="002F6D72" w:rsidRDefault="002E6770" w:rsidP="00423581">
            <w:pPr>
              <w:rPr>
                <w:color w:val="000000"/>
                <w:lang w:eastAsia="en-AU"/>
              </w:rPr>
            </w:pPr>
            <w:r w:rsidRPr="002F6D72">
              <w:rPr>
                <w:color w:val="000000"/>
                <w:lang w:eastAsia="en-AU"/>
              </w:rPr>
              <w:t>Method</w:t>
            </w:r>
          </w:p>
        </w:tc>
        <w:tc>
          <w:tcPr>
            <w:tcW w:w="1134" w:type="dxa"/>
            <w:tcBorders>
              <w:top w:val="single" w:sz="4" w:space="0" w:color="auto"/>
              <w:left w:val="single" w:sz="4" w:space="0" w:color="auto"/>
              <w:bottom w:val="single" w:sz="4" w:space="0" w:color="auto"/>
              <w:right w:val="single" w:sz="4" w:space="0" w:color="auto"/>
            </w:tcBorders>
            <w:noWrap/>
            <w:vAlign w:val="bottom"/>
          </w:tcPr>
          <w:p w14:paraId="64647C2E" w14:textId="77777777" w:rsidR="002E6770" w:rsidRPr="002F6D72" w:rsidRDefault="002E6770" w:rsidP="00423581">
            <w:pPr>
              <w:rPr>
                <w:color w:val="000000"/>
                <w:lang w:eastAsia="en-AU"/>
              </w:rPr>
            </w:pPr>
            <w:r w:rsidRPr="002F6D72">
              <w:rPr>
                <w:color w:val="000000"/>
                <w:lang w:eastAsia="en-AU"/>
              </w:rPr>
              <w:t>Duration</w:t>
            </w:r>
          </w:p>
        </w:tc>
        <w:tc>
          <w:tcPr>
            <w:tcW w:w="1559" w:type="dxa"/>
            <w:tcBorders>
              <w:top w:val="single" w:sz="4" w:space="0" w:color="auto"/>
              <w:left w:val="single" w:sz="4" w:space="0" w:color="auto"/>
              <w:bottom w:val="single" w:sz="4" w:space="0" w:color="auto"/>
              <w:right w:val="single" w:sz="4" w:space="0" w:color="auto"/>
            </w:tcBorders>
            <w:noWrap/>
            <w:vAlign w:val="bottom"/>
          </w:tcPr>
          <w:p w14:paraId="7DFCDE8D" w14:textId="77777777" w:rsidR="002E6770" w:rsidRPr="002F6D72" w:rsidRDefault="002E6770" w:rsidP="00423581">
            <w:pPr>
              <w:rPr>
                <w:color w:val="000000"/>
                <w:lang w:eastAsia="en-AU"/>
              </w:rPr>
            </w:pPr>
            <w:r w:rsidRPr="002F6D72">
              <w:rPr>
                <w:color w:val="000000"/>
                <w:lang w:eastAsia="en-AU"/>
              </w:rPr>
              <w:t>Cost</w:t>
            </w:r>
          </w:p>
        </w:tc>
      </w:tr>
      <w:tr w:rsidR="002E6770" w:rsidRPr="002F6D72" w14:paraId="56EA8B46" w14:textId="77777777" w:rsidTr="002D1FEF">
        <w:trPr>
          <w:trHeight w:val="328"/>
        </w:trPr>
        <w:tc>
          <w:tcPr>
            <w:tcW w:w="1037" w:type="dxa"/>
            <w:tcBorders>
              <w:top w:val="single" w:sz="4" w:space="0" w:color="auto"/>
              <w:left w:val="single" w:sz="4" w:space="0" w:color="auto"/>
              <w:bottom w:val="single" w:sz="4" w:space="0" w:color="auto"/>
              <w:right w:val="single" w:sz="4" w:space="0" w:color="auto"/>
            </w:tcBorders>
            <w:noWrap/>
            <w:vAlign w:val="bottom"/>
            <w:hideMark/>
          </w:tcPr>
          <w:p w14:paraId="467D1F76" w14:textId="77777777" w:rsidR="002E6770" w:rsidRPr="002F6D72" w:rsidRDefault="002E6770" w:rsidP="00423581">
            <w:pPr>
              <w:rPr>
                <w:color w:val="000000"/>
                <w:lang w:eastAsia="en-AU"/>
              </w:rPr>
            </w:pPr>
            <w:r>
              <w:rPr>
                <w:color w:val="000000"/>
                <w:lang w:eastAsia="en-AU"/>
              </w:rPr>
              <w:t>Player</w:t>
            </w:r>
          </w:p>
        </w:tc>
        <w:tc>
          <w:tcPr>
            <w:tcW w:w="2758" w:type="dxa"/>
            <w:tcBorders>
              <w:top w:val="single" w:sz="4" w:space="0" w:color="auto"/>
              <w:left w:val="single" w:sz="4" w:space="0" w:color="auto"/>
              <w:bottom w:val="single" w:sz="4" w:space="0" w:color="auto"/>
              <w:right w:val="single" w:sz="4" w:space="0" w:color="auto"/>
            </w:tcBorders>
            <w:noWrap/>
            <w:vAlign w:val="bottom"/>
            <w:hideMark/>
          </w:tcPr>
          <w:p w14:paraId="492CDE5D" w14:textId="77777777" w:rsidR="002E6770" w:rsidRPr="002F6D72" w:rsidRDefault="002E6770" w:rsidP="00423581">
            <w:pPr>
              <w:rPr>
                <w:color w:val="000000"/>
                <w:lang w:eastAsia="en-AU"/>
              </w:rPr>
            </w:pPr>
            <w:r w:rsidRPr="002F6D72">
              <w:rPr>
                <w:color w:val="000000"/>
                <w:lang w:eastAsia="en-AU"/>
              </w:rPr>
              <w:t>Smart Rugby</w:t>
            </w:r>
          </w:p>
        </w:tc>
        <w:tc>
          <w:tcPr>
            <w:tcW w:w="741" w:type="dxa"/>
            <w:tcBorders>
              <w:top w:val="single" w:sz="4" w:space="0" w:color="auto"/>
              <w:left w:val="single" w:sz="4" w:space="0" w:color="auto"/>
              <w:bottom w:val="single" w:sz="4" w:space="0" w:color="auto"/>
              <w:right w:val="single" w:sz="4" w:space="0" w:color="auto"/>
            </w:tcBorders>
            <w:noWrap/>
            <w:vAlign w:val="bottom"/>
            <w:hideMark/>
          </w:tcPr>
          <w:p w14:paraId="595B7039" w14:textId="77777777" w:rsidR="002E6770" w:rsidRPr="002F6D72" w:rsidRDefault="002E6770" w:rsidP="00423581">
            <w:pPr>
              <w:rPr>
                <w:color w:val="000000"/>
                <w:lang w:eastAsia="en-AU"/>
              </w:rPr>
            </w:pPr>
            <w:r w:rsidRPr="002F6D72">
              <w:rPr>
                <w:color w:val="000000"/>
                <w:lang w:eastAsia="en-AU"/>
              </w:rPr>
              <w:t>1</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3ED1DC4" w14:textId="77777777" w:rsidR="002E6770" w:rsidRPr="002F6D72" w:rsidRDefault="002E6770" w:rsidP="00423581">
            <w:pPr>
              <w:rPr>
                <w:color w:val="000000"/>
                <w:lang w:eastAsia="en-AU"/>
              </w:rPr>
            </w:pPr>
            <w:r w:rsidRPr="002F6D72">
              <w:rPr>
                <w:color w:val="000000"/>
                <w:lang w:eastAsia="en-AU"/>
              </w:rPr>
              <w:t>on-line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5A9BA09F" w14:textId="77777777" w:rsidR="002E6770" w:rsidRPr="002F6D72" w:rsidRDefault="002E6770" w:rsidP="00423581">
            <w:pPr>
              <w:rPr>
                <w:color w:val="000000"/>
                <w:lang w:eastAsia="en-AU"/>
              </w:rPr>
            </w:pPr>
            <w:r w:rsidRPr="002F6D72">
              <w:rPr>
                <w:color w:val="000000"/>
                <w:lang w:eastAsia="en-AU"/>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F6DEB59" w14:textId="77777777" w:rsidR="002E6770" w:rsidRPr="002F6D72" w:rsidRDefault="002E6770" w:rsidP="00423581">
            <w:pPr>
              <w:rPr>
                <w:color w:val="000000"/>
                <w:lang w:eastAsia="en-AU"/>
              </w:rPr>
            </w:pPr>
            <w:r w:rsidRPr="002F6D72">
              <w:rPr>
                <w:color w:val="000000"/>
                <w:lang w:eastAsia="en-AU"/>
              </w:rPr>
              <w:t>free</w:t>
            </w:r>
          </w:p>
        </w:tc>
      </w:tr>
      <w:tr w:rsidR="002E6770" w:rsidRPr="002F6D72" w14:paraId="750A3295" w14:textId="77777777" w:rsidTr="002D1FEF">
        <w:trPr>
          <w:trHeight w:val="312"/>
        </w:trPr>
        <w:tc>
          <w:tcPr>
            <w:tcW w:w="1037" w:type="dxa"/>
            <w:tcBorders>
              <w:top w:val="single" w:sz="4" w:space="0" w:color="auto"/>
              <w:left w:val="single" w:sz="4" w:space="0" w:color="auto"/>
              <w:bottom w:val="single" w:sz="4" w:space="0" w:color="auto"/>
              <w:right w:val="single" w:sz="4" w:space="0" w:color="auto"/>
            </w:tcBorders>
            <w:noWrap/>
            <w:vAlign w:val="bottom"/>
            <w:hideMark/>
          </w:tcPr>
          <w:p w14:paraId="702F8483" w14:textId="77777777" w:rsidR="002E6770" w:rsidRPr="002F6D72" w:rsidRDefault="002E6770" w:rsidP="00423581">
            <w:pPr>
              <w:rPr>
                <w:color w:val="000000"/>
                <w:lang w:eastAsia="en-AU"/>
              </w:rPr>
            </w:pPr>
          </w:p>
        </w:tc>
        <w:tc>
          <w:tcPr>
            <w:tcW w:w="2758" w:type="dxa"/>
            <w:tcBorders>
              <w:top w:val="single" w:sz="4" w:space="0" w:color="auto"/>
              <w:left w:val="single" w:sz="4" w:space="0" w:color="auto"/>
              <w:bottom w:val="single" w:sz="4" w:space="0" w:color="auto"/>
              <w:right w:val="single" w:sz="4" w:space="0" w:color="auto"/>
            </w:tcBorders>
            <w:noWrap/>
            <w:vAlign w:val="bottom"/>
            <w:hideMark/>
          </w:tcPr>
          <w:p w14:paraId="69FB9497" w14:textId="77777777" w:rsidR="002E6770" w:rsidRPr="002F6D72" w:rsidRDefault="002E6770" w:rsidP="00423581">
            <w:pPr>
              <w:rPr>
                <w:color w:val="000000"/>
                <w:lang w:eastAsia="en-AU"/>
              </w:rPr>
            </w:pPr>
            <w:r w:rsidRPr="002F6D72">
              <w:rPr>
                <w:color w:val="000000"/>
                <w:lang w:eastAsia="en-AU"/>
              </w:rPr>
              <w:t>Concussion and Serious Injury</w:t>
            </w:r>
          </w:p>
        </w:tc>
        <w:tc>
          <w:tcPr>
            <w:tcW w:w="741" w:type="dxa"/>
            <w:tcBorders>
              <w:top w:val="single" w:sz="4" w:space="0" w:color="auto"/>
              <w:left w:val="single" w:sz="4" w:space="0" w:color="auto"/>
              <w:bottom w:val="single" w:sz="4" w:space="0" w:color="auto"/>
              <w:right w:val="single" w:sz="4" w:space="0" w:color="auto"/>
            </w:tcBorders>
            <w:noWrap/>
            <w:vAlign w:val="bottom"/>
            <w:hideMark/>
          </w:tcPr>
          <w:p w14:paraId="7380608F" w14:textId="77777777" w:rsidR="002E6770" w:rsidRPr="002F6D72" w:rsidRDefault="002E6770" w:rsidP="00423581">
            <w:pPr>
              <w:rPr>
                <w:color w:val="000000"/>
                <w:lang w:eastAsia="en-AU"/>
              </w:rPr>
            </w:pPr>
            <w:r w:rsidRPr="002F6D72">
              <w:rPr>
                <w:color w:val="000000"/>
                <w:lang w:eastAsia="en-AU"/>
              </w:rPr>
              <w:t>2</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F0549E2" w14:textId="77777777" w:rsidR="002E6770" w:rsidRPr="002F6D72" w:rsidRDefault="002E6770" w:rsidP="00423581">
            <w:pPr>
              <w:rPr>
                <w:color w:val="000000"/>
                <w:lang w:eastAsia="en-AU"/>
              </w:rPr>
            </w:pPr>
            <w:r w:rsidRPr="002F6D72">
              <w:rPr>
                <w:color w:val="000000"/>
                <w:lang w:eastAsia="en-AU"/>
              </w:rPr>
              <w:t>on-line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8F0275D" w14:textId="77777777" w:rsidR="002E6770" w:rsidRPr="002F6D72" w:rsidRDefault="002E6770" w:rsidP="00423581">
            <w:pPr>
              <w:rPr>
                <w:color w:val="000000"/>
                <w:lang w:eastAsia="en-AU"/>
              </w:rPr>
            </w:pPr>
            <w:r w:rsidRPr="002F6D72">
              <w:rPr>
                <w:color w:val="000000"/>
                <w:lang w:eastAsia="en-AU"/>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22E079" w14:textId="77777777" w:rsidR="002E6770" w:rsidRPr="002F6D72" w:rsidRDefault="002E6770" w:rsidP="00423581">
            <w:pPr>
              <w:rPr>
                <w:color w:val="000000"/>
                <w:lang w:eastAsia="en-AU"/>
              </w:rPr>
            </w:pPr>
            <w:r w:rsidRPr="002F6D72">
              <w:rPr>
                <w:color w:val="000000"/>
                <w:lang w:eastAsia="en-AU"/>
              </w:rPr>
              <w:t>free</w:t>
            </w:r>
          </w:p>
        </w:tc>
      </w:tr>
      <w:tr w:rsidR="002E6770" w:rsidRPr="002F6D72" w14:paraId="7B08C5E9" w14:textId="77777777" w:rsidTr="002D1FEF">
        <w:trPr>
          <w:trHeight w:val="312"/>
        </w:trPr>
        <w:tc>
          <w:tcPr>
            <w:tcW w:w="1037" w:type="dxa"/>
            <w:tcBorders>
              <w:top w:val="single" w:sz="4" w:space="0" w:color="auto"/>
              <w:left w:val="single" w:sz="4" w:space="0" w:color="auto"/>
              <w:bottom w:val="single" w:sz="4" w:space="0" w:color="auto"/>
              <w:right w:val="single" w:sz="4" w:space="0" w:color="auto"/>
            </w:tcBorders>
            <w:noWrap/>
            <w:vAlign w:val="bottom"/>
            <w:hideMark/>
          </w:tcPr>
          <w:p w14:paraId="234379EA" w14:textId="77777777" w:rsidR="002E6770" w:rsidRPr="002F6D72" w:rsidRDefault="002E6770" w:rsidP="00423581">
            <w:pPr>
              <w:rPr>
                <w:color w:val="000000"/>
                <w:lang w:eastAsia="en-AU"/>
              </w:rPr>
            </w:pPr>
          </w:p>
        </w:tc>
        <w:tc>
          <w:tcPr>
            <w:tcW w:w="2758" w:type="dxa"/>
            <w:tcBorders>
              <w:top w:val="single" w:sz="4" w:space="0" w:color="auto"/>
              <w:left w:val="single" w:sz="4" w:space="0" w:color="auto"/>
              <w:bottom w:val="single" w:sz="4" w:space="0" w:color="auto"/>
              <w:right w:val="single" w:sz="4" w:space="0" w:color="auto"/>
            </w:tcBorders>
            <w:noWrap/>
            <w:vAlign w:val="bottom"/>
            <w:hideMark/>
          </w:tcPr>
          <w:p w14:paraId="6EA8BC2E" w14:textId="77777777" w:rsidR="002E6770" w:rsidRPr="002F6D72" w:rsidRDefault="002E6770" w:rsidP="00423581">
            <w:pPr>
              <w:rPr>
                <w:color w:val="000000"/>
                <w:lang w:eastAsia="en-AU"/>
              </w:rPr>
            </w:pPr>
            <w:r w:rsidRPr="002F6D72">
              <w:rPr>
                <w:color w:val="000000"/>
                <w:lang w:eastAsia="en-AU"/>
              </w:rPr>
              <w:t>Code of Conduct</w:t>
            </w:r>
          </w:p>
        </w:tc>
        <w:tc>
          <w:tcPr>
            <w:tcW w:w="741" w:type="dxa"/>
            <w:tcBorders>
              <w:top w:val="single" w:sz="4" w:space="0" w:color="auto"/>
              <w:left w:val="single" w:sz="4" w:space="0" w:color="auto"/>
              <w:bottom w:val="single" w:sz="4" w:space="0" w:color="auto"/>
              <w:right w:val="single" w:sz="4" w:space="0" w:color="auto"/>
            </w:tcBorders>
            <w:noWrap/>
            <w:vAlign w:val="bottom"/>
            <w:hideMark/>
          </w:tcPr>
          <w:p w14:paraId="5A481710" w14:textId="77777777" w:rsidR="002E6770" w:rsidRPr="002F6D72" w:rsidRDefault="002E6770" w:rsidP="00423581">
            <w:pPr>
              <w:rPr>
                <w:color w:val="000000"/>
                <w:lang w:eastAsia="en-AU"/>
              </w:rPr>
            </w:pPr>
            <w:r w:rsidRPr="002F6D72">
              <w:rPr>
                <w:color w:val="000000"/>
                <w:lang w:eastAsia="en-AU"/>
              </w:rPr>
              <w:t>2</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AA99F73" w14:textId="77777777" w:rsidR="002E6770" w:rsidRPr="002F6D72" w:rsidRDefault="002E6770" w:rsidP="00423581">
            <w:pPr>
              <w:rPr>
                <w:color w:val="000000"/>
                <w:lang w:eastAsia="en-AU"/>
              </w:rPr>
            </w:pPr>
            <w:r w:rsidRPr="002F6D72">
              <w:rPr>
                <w:color w:val="000000"/>
                <w:lang w:eastAsia="en-AU"/>
              </w:rPr>
              <w:t>on-line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856C20F" w14:textId="77777777" w:rsidR="002E6770" w:rsidRPr="002F6D72" w:rsidRDefault="002E6770" w:rsidP="00423581">
            <w:pPr>
              <w:rPr>
                <w:color w:val="000000"/>
                <w:lang w:eastAsia="en-AU"/>
              </w:rPr>
            </w:pPr>
            <w:r w:rsidRPr="002F6D72">
              <w:rPr>
                <w:color w:val="000000"/>
                <w:lang w:eastAsia="en-AU"/>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5FBE00" w14:textId="77777777" w:rsidR="002E6770" w:rsidRPr="002F6D72" w:rsidRDefault="002E6770" w:rsidP="00423581">
            <w:pPr>
              <w:rPr>
                <w:color w:val="000000"/>
                <w:lang w:eastAsia="en-AU"/>
              </w:rPr>
            </w:pPr>
            <w:r w:rsidRPr="002F6D72">
              <w:rPr>
                <w:color w:val="000000"/>
                <w:lang w:eastAsia="en-AU"/>
              </w:rPr>
              <w:t>free</w:t>
            </w:r>
          </w:p>
        </w:tc>
      </w:tr>
    </w:tbl>
    <w:p w14:paraId="12FD1313" w14:textId="77777777" w:rsidR="00886611" w:rsidRPr="00886611" w:rsidRDefault="00886611" w:rsidP="00886611">
      <w:pPr>
        <w:rPr>
          <w:b/>
          <w:bCs/>
          <w:shd w:val="clear" w:color="auto" w:fill="FFFFFF"/>
          <w:lang w:eastAsia="en-AU"/>
        </w:rPr>
      </w:pPr>
    </w:p>
    <w:p w14:paraId="64A7B48E" w14:textId="4EF11D47" w:rsidR="00012A6B" w:rsidRPr="00647C84" w:rsidRDefault="00213A49" w:rsidP="00647C84">
      <w:pPr>
        <w:pStyle w:val="ListParagraph"/>
        <w:numPr>
          <w:ilvl w:val="0"/>
          <w:numId w:val="22"/>
        </w:numPr>
        <w:rPr>
          <w:b/>
          <w:bCs/>
          <w:shd w:val="clear" w:color="auto" w:fill="FFFFFF"/>
          <w:lang w:eastAsia="en-AU"/>
        </w:rPr>
      </w:pPr>
      <w:r w:rsidRPr="00647C84">
        <w:rPr>
          <w:b/>
          <w:bCs/>
          <w:shd w:val="clear" w:color="auto" w:fill="FFFFFF"/>
          <w:lang w:eastAsia="en-AU"/>
        </w:rPr>
        <w:t>RESPONSIBILITIES</w:t>
      </w:r>
    </w:p>
    <w:p w14:paraId="7498979B" w14:textId="048AB470" w:rsidR="004D79ED" w:rsidRDefault="00803701" w:rsidP="00647C84">
      <w:pPr>
        <w:pStyle w:val="NormalWeb"/>
        <w:numPr>
          <w:ilvl w:val="1"/>
          <w:numId w:val="22"/>
        </w:numPr>
        <w:rPr>
          <w:rFonts w:ascii="Arial" w:hAnsi="Arial" w:cs="Arial"/>
          <w:b/>
          <w:bCs/>
          <w:sz w:val="22"/>
          <w:szCs w:val="22"/>
        </w:rPr>
      </w:pPr>
      <w:r>
        <w:rPr>
          <w:rFonts w:ascii="Arial" w:hAnsi="Arial" w:cs="Arial"/>
          <w:b/>
          <w:bCs/>
          <w:sz w:val="22"/>
          <w:szCs w:val="22"/>
        </w:rPr>
        <w:t>RELATIONSHIPS</w:t>
      </w:r>
    </w:p>
    <w:p w14:paraId="115AB17D" w14:textId="1EAE0DBE" w:rsidR="00654B48" w:rsidRPr="002F6D72" w:rsidRDefault="00654B48" w:rsidP="00654B48">
      <w:pPr>
        <w:pStyle w:val="NormalWeb"/>
        <w:rPr>
          <w:rFonts w:ascii="Arial" w:hAnsi="Arial" w:cs="Arial"/>
          <w:b/>
          <w:bCs/>
          <w:sz w:val="22"/>
          <w:szCs w:val="22"/>
        </w:rPr>
      </w:pPr>
      <w:r w:rsidRPr="002F6D72">
        <w:rPr>
          <w:rFonts w:ascii="Arial" w:hAnsi="Arial" w:cs="Arial"/>
          <w:b/>
          <w:bCs/>
          <w:sz w:val="22"/>
          <w:szCs w:val="22"/>
        </w:rPr>
        <w:t>Souths Ru</w:t>
      </w:r>
      <w:r w:rsidR="009838BB">
        <w:rPr>
          <w:rFonts w:ascii="Arial" w:hAnsi="Arial" w:cs="Arial"/>
          <w:b/>
          <w:bCs/>
          <w:sz w:val="22"/>
          <w:szCs w:val="22"/>
        </w:rPr>
        <w:t>g</w:t>
      </w:r>
      <w:r w:rsidRPr="002F6D72">
        <w:rPr>
          <w:rFonts w:ascii="Arial" w:hAnsi="Arial" w:cs="Arial"/>
          <w:b/>
          <w:bCs/>
          <w:sz w:val="22"/>
          <w:szCs w:val="22"/>
        </w:rPr>
        <w:t xml:space="preserve">by Union Club is built on Great Relationships: </w:t>
      </w:r>
    </w:p>
    <w:p w14:paraId="5F57D56F" w14:textId="77777777" w:rsidR="00654B48" w:rsidRPr="002F6D72" w:rsidRDefault="00654B48" w:rsidP="00654B48">
      <w:pPr>
        <w:pStyle w:val="NormalWeb"/>
        <w:rPr>
          <w:rFonts w:ascii="Arial" w:hAnsi="Arial" w:cs="Arial"/>
          <w:sz w:val="22"/>
          <w:szCs w:val="22"/>
        </w:rPr>
      </w:pPr>
      <w:r w:rsidRPr="002F6D72">
        <w:rPr>
          <w:rFonts w:ascii="Arial" w:hAnsi="Arial" w:cs="Arial"/>
          <w:sz w:val="22"/>
          <w:szCs w:val="22"/>
        </w:rPr>
        <w:t>The role has an inherent responsibility to promote harmony and positivity in interactions with all involved in the Club. Any potential conflict should be addressed quickly using an agreed shared goal. “We both want XXXX, therefore how do we achieve that?</w:t>
      </w:r>
    </w:p>
    <w:p w14:paraId="10C68B1F" w14:textId="77777777" w:rsidR="00012A6B" w:rsidRDefault="00012A6B" w:rsidP="00647C84">
      <w:pPr>
        <w:pStyle w:val="ListParagraph"/>
        <w:numPr>
          <w:ilvl w:val="1"/>
          <w:numId w:val="22"/>
        </w:numPr>
        <w:rPr>
          <w:rFonts w:ascii="Arial" w:hAnsi="Arial" w:cs="Arial"/>
          <w:b/>
          <w:bCs/>
          <w:lang w:eastAsia="en-AU"/>
        </w:rPr>
      </w:pPr>
      <w:r w:rsidRPr="00B10AFF">
        <w:rPr>
          <w:rFonts w:ascii="Arial" w:hAnsi="Arial" w:cs="Arial"/>
          <w:b/>
          <w:bCs/>
          <w:lang w:eastAsia="en-AU"/>
        </w:rPr>
        <w:t>GENERAL</w:t>
      </w:r>
    </w:p>
    <w:p w14:paraId="01457F94" w14:textId="3DA10E24" w:rsidR="00F710D1" w:rsidRDefault="00F710D1" w:rsidP="00E02681">
      <w:pPr>
        <w:pStyle w:val="ListParagraph"/>
        <w:numPr>
          <w:ilvl w:val="0"/>
          <w:numId w:val="20"/>
        </w:numPr>
        <w:rPr>
          <w:lang w:eastAsia="en-GB"/>
        </w:rPr>
      </w:pPr>
      <w:r w:rsidRPr="00E02681">
        <w:rPr>
          <w:lang w:eastAsia="en-GB"/>
        </w:rPr>
        <w:t xml:space="preserve">Understand and role model Souths Club Values through promotion of The Souths Way. Support players in understanding and upholding Club Values </w:t>
      </w:r>
      <w:r w:rsidR="00821A1F" w:rsidRPr="00E02681">
        <w:rPr>
          <w:lang w:eastAsia="en-GB"/>
        </w:rPr>
        <w:t>always</w:t>
      </w:r>
      <w:r w:rsidRPr="00E02681">
        <w:rPr>
          <w:lang w:eastAsia="en-GB"/>
        </w:rPr>
        <w:t>.</w:t>
      </w:r>
    </w:p>
    <w:p w14:paraId="519E17EF" w14:textId="30EE97FC" w:rsidR="006E111B" w:rsidRPr="00D3538C" w:rsidRDefault="006E111B" w:rsidP="006E111B">
      <w:pPr>
        <w:numPr>
          <w:ilvl w:val="0"/>
          <w:numId w:val="2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Follow club registration processes</w:t>
      </w:r>
      <w:r w:rsidR="00DB58E4">
        <w:rPr>
          <w:rFonts w:eastAsia="Times New Roman" w:cstheme="minorHAnsi"/>
          <w:lang w:eastAsia="en-AU"/>
        </w:rPr>
        <w:t>. All players must be registered for the full season before the pre-season trial games.</w:t>
      </w:r>
    </w:p>
    <w:p w14:paraId="026E7CA1" w14:textId="29E6E60A" w:rsidR="006E111B" w:rsidRPr="00D3538C" w:rsidRDefault="006E111B" w:rsidP="006E111B">
      <w:pPr>
        <w:numPr>
          <w:ilvl w:val="0"/>
          <w:numId w:val="2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In the event of unavailability on game day you are to notify respective Team Manager, </w:t>
      </w:r>
      <w:r w:rsidR="00DE119B" w:rsidRPr="00D3538C">
        <w:rPr>
          <w:rFonts w:eastAsia="Times New Roman" w:cstheme="minorHAnsi"/>
          <w:lang w:eastAsia="en-AU"/>
        </w:rPr>
        <w:t>Coach,</w:t>
      </w:r>
      <w:r w:rsidRPr="00D3538C">
        <w:rPr>
          <w:rFonts w:eastAsia="Times New Roman" w:cstheme="minorHAnsi"/>
          <w:lang w:eastAsia="en-AU"/>
        </w:rPr>
        <w:t xml:space="preserve"> or </w:t>
      </w:r>
      <w:r w:rsidR="00DA6BC8" w:rsidRPr="00D3538C">
        <w:rPr>
          <w:rFonts w:eastAsia="Times New Roman" w:cstheme="minorHAnsi"/>
          <w:lang w:eastAsia="en-AU"/>
        </w:rPr>
        <w:t>teammate</w:t>
      </w:r>
      <w:r w:rsidRPr="00D3538C">
        <w:rPr>
          <w:rFonts w:eastAsia="Times New Roman" w:cstheme="minorHAnsi"/>
          <w:lang w:eastAsia="en-AU"/>
        </w:rPr>
        <w:t>.</w:t>
      </w:r>
    </w:p>
    <w:p w14:paraId="7A96747F" w14:textId="77777777" w:rsidR="00976308" w:rsidRPr="00E02681" w:rsidRDefault="00976308" w:rsidP="008D7C6F">
      <w:pPr>
        <w:ind w:left="360"/>
        <w:rPr>
          <w:lang w:eastAsia="en-GB"/>
        </w:rPr>
      </w:pPr>
    </w:p>
    <w:p w14:paraId="72B8350A" w14:textId="200E1049" w:rsidR="004E6938" w:rsidRDefault="004E6938" w:rsidP="004E5681">
      <w:pPr>
        <w:pStyle w:val="ListParagraph"/>
        <w:numPr>
          <w:ilvl w:val="1"/>
          <w:numId w:val="22"/>
        </w:numPr>
        <w:rPr>
          <w:rFonts w:ascii="Arial" w:hAnsi="Arial" w:cs="Arial"/>
          <w:b/>
          <w:bCs/>
          <w:lang w:eastAsia="en-AU"/>
        </w:rPr>
      </w:pPr>
      <w:r>
        <w:rPr>
          <w:rFonts w:ascii="Arial" w:hAnsi="Arial" w:cs="Arial"/>
          <w:b/>
          <w:bCs/>
          <w:lang w:eastAsia="en-AU"/>
        </w:rPr>
        <w:t>INJURY MANAGEMENT</w:t>
      </w:r>
    </w:p>
    <w:p w14:paraId="0DF7E2E5" w14:textId="52A16462" w:rsidR="00E30E39" w:rsidRDefault="00E30E39" w:rsidP="00015A56">
      <w:pPr>
        <w:pStyle w:val="ListParagraph"/>
        <w:numPr>
          <w:ilvl w:val="0"/>
          <w:numId w:val="31"/>
        </w:numPr>
        <w:shd w:val="clear" w:color="auto" w:fill="FFFFFF"/>
        <w:spacing w:before="45" w:after="0" w:line="450" w:lineRule="atLeast"/>
        <w:textAlignment w:val="top"/>
        <w:rPr>
          <w:rFonts w:eastAsia="Times New Roman" w:cstheme="minorHAnsi"/>
          <w:lang w:eastAsia="en-AU"/>
        </w:rPr>
      </w:pPr>
      <w:r>
        <w:rPr>
          <w:rFonts w:eastAsia="Times New Roman" w:cstheme="minorHAnsi"/>
          <w:lang w:eastAsia="en-AU"/>
        </w:rPr>
        <w:t xml:space="preserve">Report </w:t>
      </w:r>
      <w:r w:rsidR="00D12EF8">
        <w:rPr>
          <w:rFonts w:eastAsia="Times New Roman" w:cstheme="minorHAnsi"/>
          <w:lang w:eastAsia="en-AU"/>
        </w:rPr>
        <w:t xml:space="preserve">your </w:t>
      </w:r>
      <w:r>
        <w:rPr>
          <w:rFonts w:eastAsia="Times New Roman" w:cstheme="minorHAnsi"/>
          <w:lang w:eastAsia="en-AU"/>
        </w:rPr>
        <w:t xml:space="preserve">injury to </w:t>
      </w:r>
      <w:r w:rsidR="00DE119B">
        <w:rPr>
          <w:rFonts w:eastAsia="Times New Roman" w:cstheme="minorHAnsi"/>
          <w:lang w:eastAsia="en-AU"/>
        </w:rPr>
        <w:t>medical</w:t>
      </w:r>
      <w:r w:rsidR="00A47121">
        <w:rPr>
          <w:rFonts w:eastAsia="Times New Roman" w:cstheme="minorHAnsi"/>
          <w:lang w:eastAsia="en-AU"/>
        </w:rPr>
        <w:t xml:space="preserve"> staff, </w:t>
      </w:r>
      <w:r w:rsidR="00950F5F">
        <w:rPr>
          <w:rFonts w:eastAsia="Times New Roman" w:cstheme="minorHAnsi"/>
          <w:lang w:eastAsia="en-AU"/>
        </w:rPr>
        <w:t>coach,</w:t>
      </w:r>
      <w:r w:rsidR="00A47121">
        <w:rPr>
          <w:rFonts w:eastAsia="Times New Roman" w:cstheme="minorHAnsi"/>
          <w:lang w:eastAsia="en-AU"/>
        </w:rPr>
        <w:t xml:space="preserve"> and </w:t>
      </w:r>
      <w:r w:rsidR="00DE119B">
        <w:rPr>
          <w:rFonts w:eastAsia="Times New Roman" w:cstheme="minorHAnsi"/>
          <w:lang w:eastAsia="en-AU"/>
        </w:rPr>
        <w:t>t</w:t>
      </w:r>
      <w:r w:rsidR="00A47121">
        <w:rPr>
          <w:rFonts w:eastAsia="Times New Roman" w:cstheme="minorHAnsi"/>
          <w:lang w:eastAsia="en-AU"/>
        </w:rPr>
        <w:t xml:space="preserve">eam </w:t>
      </w:r>
      <w:r w:rsidR="001D7279">
        <w:rPr>
          <w:rFonts w:eastAsia="Times New Roman" w:cstheme="minorHAnsi"/>
          <w:lang w:eastAsia="en-AU"/>
        </w:rPr>
        <w:t>m</w:t>
      </w:r>
      <w:r w:rsidR="00A47121">
        <w:rPr>
          <w:rFonts w:eastAsia="Times New Roman" w:cstheme="minorHAnsi"/>
          <w:lang w:eastAsia="en-AU"/>
        </w:rPr>
        <w:t>anager</w:t>
      </w:r>
      <w:r w:rsidR="00950F5F">
        <w:rPr>
          <w:rFonts w:eastAsia="Times New Roman" w:cstheme="minorHAnsi"/>
          <w:lang w:eastAsia="en-AU"/>
        </w:rPr>
        <w:t>.</w:t>
      </w:r>
    </w:p>
    <w:p w14:paraId="007187BF" w14:textId="151912B0" w:rsidR="00A47121" w:rsidRDefault="005A0DD7" w:rsidP="00015A56">
      <w:pPr>
        <w:pStyle w:val="ListParagraph"/>
        <w:numPr>
          <w:ilvl w:val="0"/>
          <w:numId w:val="31"/>
        </w:numPr>
        <w:shd w:val="clear" w:color="auto" w:fill="FFFFFF"/>
        <w:spacing w:before="45" w:after="0" w:line="450" w:lineRule="atLeast"/>
        <w:textAlignment w:val="top"/>
        <w:rPr>
          <w:rFonts w:eastAsia="Times New Roman" w:cstheme="minorHAnsi"/>
          <w:lang w:eastAsia="en-AU"/>
        </w:rPr>
      </w:pPr>
      <w:r>
        <w:rPr>
          <w:rFonts w:eastAsia="Times New Roman" w:cstheme="minorHAnsi"/>
          <w:lang w:eastAsia="en-AU"/>
        </w:rPr>
        <w:t xml:space="preserve">Report </w:t>
      </w:r>
      <w:r w:rsidR="007C4598">
        <w:rPr>
          <w:rFonts w:eastAsia="Times New Roman" w:cstheme="minorHAnsi"/>
          <w:lang w:eastAsia="en-AU"/>
        </w:rPr>
        <w:t xml:space="preserve">any </w:t>
      </w:r>
      <w:r w:rsidR="0097031B">
        <w:rPr>
          <w:rFonts w:eastAsia="Times New Roman" w:cstheme="minorHAnsi"/>
          <w:lang w:eastAsia="en-AU"/>
        </w:rPr>
        <w:t>unobserved suspected head injury/concussion incidents</w:t>
      </w:r>
      <w:r w:rsidR="001D7279">
        <w:rPr>
          <w:rFonts w:eastAsia="Times New Roman" w:cstheme="minorHAnsi"/>
          <w:lang w:eastAsia="en-AU"/>
        </w:rPr>
        <w:t xml:space="preserve"> of teammates</w:t>
      </w:r>
      <w:r w:rsidR="0097031B">
        <w:rPr>
          <w:rFonts w:eastAsia="Times New Roman" w:cstheme="minorHAnsi"/>
          <w:lang w:eastAsia="en-AU"/>
        </w:rPr>
        <w:t xml:space="preserve"> to medical staff, coac</w:t>
      </w:r>
      <w:r w:rsidR="00721C82">
        <w:rPr>
          <w:rFonts w:eastAsia="Times New Roman" w:cstheme="minorHAnsi"/>
          <w:lang w:eastAsia="en-AU"/>
        </w:rPr>
        <w:t>h, team manager</w:t>
      </w:r>
      <w:r w:rsidR="00950F5F">
        <w:rPr>
          <w:rFonts w:eastAsia="Times New Roman" w:cstheme="minorHAnsi"/>
          <w:lang w:eastAsia="en-AU"/>
        </w:rPr>
        <w:t>.</w:t>
      </w:r>
    </w:p>
    <w:p w14:paraId="2F8AA508" w14:textId="31831CE2" w:rsidR="001D5ED6" w:rsidRDefault="006E0EB7" w:rsidP="00015A56">
      <w:pPr>
        <w:pStyle w:val="ListParagraph"/>
        <w:numPr>
          <w:ilvl w:val="0"/>
          <w:numId w:val="31"/>
        </w:numPr>
        <w:shd w:val="clear" w:color="auto" w:fill="FFFFFF"/>
        <w:spacing w:before="45" w:after="0" w:line="450" w:lineRule="atLeast"/>
        <w:textAlignment w:val="top"/>
        <w:rPr>
          <w:rFonts w:eastAsia="Times New Roman" w:cstheme="minorHAnsi"/>
          <w:lang w:eastAsia="en-AU"/>
        </w:rPr>
      </w:pPr>
      <w:r>
        <w:rPr>
          <w:rFonts w:eastAsia="Times New Roman" w:cstheme="minorHAnsi"/>
          <w:lang w:eastAsia="en-AU"/>
        </w:rPr>
        <w:t>Follow the Souths Injury Procedures (INSERT LINK)</w:t>
      </w:r>
    </w:p>
    <w:p w14:paraId="757EE525" w14:textId="77777777" w:rsidR="004E6938" w:rsidRPr="004E6938" w:rsidRDefault="004E6938" w:rsidP="004E6938">
      <w:pPr>
        <w:rPr>
          <w:rFonts w:ascii="Arial" w:hAnsi="Arial" w:cs="Arial"/>
          <w:b/>
          <w:bCs/>
          <w:lang w:eastAsia="en-AU"/>
        </w:rPr>
      </w:pPr>
    </w:p>
    <w:p w14:paraId="191F0AD9" w14:textId="66907671" w:rsidR="00012A6B" w:rsidRPr="00EA1336" w:rsidRDefault="00012A6B" w:rsidP="004E5681">
      <w:pPr>
        <w:pStyle w:val="ListParagraph"/>
        <w:numPr>
          <w:ilvl w:val="1"/>
          <w:numId w:val="22"/>
        </w:numPr>
        <w:rPr>
          <w:rFonts w:ascii="Arial" w:hAnsi="Arial" w:cs="Arial"/>
          <w:b/>
          <w:bCs/>
          <w:lang w:eastAsia="en-AU"/>
        </w:rPr>
      </w:pPr>
      <w:r w:rsidRPr="00EA1336">
        <w:rPr>
          <w:rFonts w:ascii="Arial" w:hAnsi="Arial" w:cs="Arial"/>
          <w:b/>
          <w:bCs/>
          <w:lang w:eastAsia="en-AU"/>
        </w:rPr>
        <w:t>PRE-GAME \TRAINING</w:t>
      </w:r>
    </w:p>
    <w:p w14:paraId="4EAF181A" w14:textId="618B0976" w:rsidR="00992CC3" w:rsidRPr="00D3538C" w:rsidRDefault="00992CC3" w:rsidP="00992CC3">
      <w:pPr>
        <w:numPr>
          <w:ilvl w:val="0"/>
          <w:numId w:val="25"/>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lastRenderedPageBreak/>
        <w:t xml:space="preserve">Attend nominated training sessions, </w:t>
      </w:r>
      <w:r w:rsidR="007806BB" w:rsidRPr="00D3538C">
        <w:rPr>
          <w:rFonts w:eastAsia="Times New Roman" w:cstheme="minorHAnsi"/>
          <w:lang w:eastAsia="en-AU"/>
        </w:rPr>
        <w:t>games,</w:t>
      </w:r>
      <w:r w:rsidRPr="00D3538C">
        <w:rPr>
          <w:rFonts w:eastAsia="Times New Roman" w:cstheme="minorHAnsi"/>
          <w:lang w:eastAsia="en-AU"/>
        </w:rPr>
        <w:t xml:space="preserve"> or club activities,</w:t>
      </w:r>
    </w:p>
    <w:p w14:paraId="2E3C781C" w14:textId="25C18D66" w:rsidR="00992CC3" w:rsidRDefault="00992CC3" w:rsidP="00992CC3">
      <w:pPr>
        <w:numPr>
          <w:ilvl w:val="0"/>
          <w:numId w:val="25"/>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Ensure that </w:t>
      </w:r>
      <w:r w:rsidR="00FF2132">
        <w:rPr>
          <w:rFonts w:eastAsia="Times New Roman" w:cstheme="minorHAnsi"/>
          <w:lang w:eastAsia="en-AU"/>
        </w:rPr>
        <w:t>y</w:t>
      </w:r>
      <w:r w:rsidR="00DA6BC8">
        <w:rPr>
          <w:rFonts w:eastAsia="Times New Roman" w:cstheme="minorHAnsi"/>
          <w:lang w:eastAsia="en-AU"/>
        </w:rPr>
        <w:t>ou</w:t>
      </w:r>
      <w:r w:rsidRPr="00D3538C">
        <w:rPr>
          <w:rFonts w:eastAsia="Times New Roman" w:cstheme="minorHAnsi"/>
          <w:lang w:eastAsia="en-AU"/>
        </w:rPr>
        <w:t xml:space="preserve"> are prepared for and ready to commence training sessions on time.</w:t>
      </w:r>
    </w:p>
    <w:p w14:paraId="6738D78F" w14:textId="1C3876D5" w:rsidR="00493375" w:rsidRPr="00D3538C" w:rsidRDefault="00493375" w:rsidP="00493375">
      <w:pPr>
        <w:numPr>
          <w:ilvl w:val="0"/>
          <w:numId w:val="25"/>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All players are to train in appropriate attire, </w:t>
      </w:r>
      <w:r w:rsidR="007806BB" w:rsidRPr="00D3538C">
        <w:rPr>
          <w:rFonts w:eastAsia="Times New Roman" w:cstheme="minorHAnsi"/>
          <w:lang w:eastAsia="en-AU"/>
        </w:rPr>
        <w:t>boots,</w:t>
      </w:r>
      <w:r w:rsidRPr="00D3538C">
        <w:rPr>
          <w:rFonts w:eastAsia="Times New Roman" w:cstheme="minorHAnsi"/>
          <w:lang w:eastAsia="en-AU"/>
        </w:rPr>
        <w:t xml:space="preserve"> and mouth guards.</w:t>
      </w:r>
    </w:p>
    <w:p w14:paraId="60D89BC4" w14:textId="098EF7EC" w:rsidR="00992CC3" w:rsidRPr="00D3538C" w:rsidRDefault="00992CC3" w:rsidP="00992CC3">
      <w:pPr>
        <w:numPr>
          <w:ilvl w:val="0"/>
          <w:numId w:val="25"/>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If you are not able to attend training or will be late for training you must notify the respective Team Manager, </w:t>
      </w:r>
      <w:r w:rsidR="007806BB" w:rsidRPr="00D3538C">
        <w:rPr>
          <w:rFonts w:eastAsia="Times New Roman" w:cstheme="minorHAnsi"/>
          <w:lang w:eastAsia="en-AU"/>
        </w:rPr>
        <w:t>Coach,</w:t>
      </w:r>
      <w:r w:rsidRPr="00D3538C">
        <w:rPr>
          <w:rFonts w:eastAsia="Times New Roman" w:cstheme="minorHAnsi"/>
          <w:lang w:eastAsia="en-AU"/>
        </w:rPr>
        <w:t xml:space="preserve"> or </w:t>
      </w:r>
      <w:r w:rsidR="005D04EA" w:rsidRPr="00D3538C">
        <w:rPr>
          <w:rFonts w:eastAsia="Times New Roman" w:cstheme="minorHAnsi"/>
          <w:lang w:eastAsia="en-AU"/>
        </w:rPr>
        <w:t>teammate</w:t>
      </w:r>
      <w:r w:rsidRPr="00D3538C">
        <w:rPr>
          <w:rFonts w:eastAsia="Times New Roman" w:cstheme="minorHAnsi"/>
          <w:lang w:eastAsia="en-AU"/>
        </w:rPr>
        <w:t>.</w:t>
      </w:r>
    </w:p>
    <w:p w14:paraId="215EB2A2" w14:textId="77777777" w:rsidR="00893865" w:rsidRPr="00893865" w:rsidRDefault="00893865" w:rsidP="00893865">
      <w:pPr>
        <w:rPr>
          <w:b/>
          <w:bCs/>
          <w:lang w:eastAsia="en-AU"/>
        </w:rPr>
      </w:pPr>
    </w:p>
    <w:p w14:paraId="06550F92" w14:textId="7AB133FC" w:rsidR="00E71FDC" w:rsidRDefault="00E71FDC" w:rsidP="00CD100D">
      <w:pPr>
        <w:pStyle w:val="ListParagraph"/>
        <w:numPr>
          <w:ilvl w:val="1"/>
          <w:numId w:val="22"/>
        </w:numPr>
        <w:rPr>
          <w:b/>
          <w:bCs/>
          <w:lang w:eastAsia="en-AU"/>
        </w:rPr>
      </w:pPr>
      <w:r w:rsidRPr="00CD100D">
        <w:rPr>
          <w:b/>
          <w:bCs/>
          <w:lang w:eastAsia="en-AU"/>
        </w:rPr>
        <w:t>G</w:t>
      </w:r>
      <w:r w:rsidR="00214BB2" w:rsidRPr="00CD100D">
        <w:rPr>
          <w:b/>
          <w:bCs/>
          <w:lang w:eastAsia="en-AU"/>
        </w:rPr>
        <w:t>AME</w:t>
      </w:r>
      <w:r w:rsidR="00CD100D">
        <w:rPr>
          <w:b/>
          <w:bCs/>
          <w:lang w:eastAsia="en-AU"/>
        </w:rPr>
        <w:t xml:space="preserve"> DAY</w:t>
      </w:r>
    </w:p>
    <w:p w14:paraId="21C88337" w14:textId="77777777" w:rsidR="005C2A06" w:rsidRPr="00D3538C" w:rsidRDefault="005C2A06" w:rsidP="005C2A06">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Arrive on game day at the time advised by your Coaches and Managers.</w:t>
      </w:r>
    </w:p>
    <w:p w14:paraId="245EAC0D" w14:textId="7D554AB1" w:rsidR="005C2A06" w:rsidRPr="00D3538C" w:rsidRDefault="001B4930" w:rsidP="005C2A06">
      <w:pPr>
        <w:numPr>
          <w:ilvl w:val="0"/>
          <w:numId w:val="26"/>
        </w:numPr>
        <w:shd w:val="clear" w:color="auto" w:fill="FFFFFF"/>
        <w:spacing w:before="45" w:after="0" w:line="450" w:lineRule="atLeast"/>
        <w:textAlignment w:val="top"/>
        <w:rPr>
          <w:rFonts w:eastAsia="Times New Roman" w:cstheme="minorHAnsi"/>
          <w:lang w:eastAsia="en-AU"/>
        </w:rPr>
      </w:pPr>
      <w:r>
        <w:rPr>
          <w:rFonts w:eastAsia="Times New Roman" w:cstheme="minorHAnsi"/>
          <w:lang w:eastAsia="en-AU"/>
        </w:rPr>
        <w:t>S</w:t>
      </w:r>
      <w:r w:rsidR="005C2A06" w:rsidRPr="00D3538C">
        <w:rPr>
          <w:rFonts w:eastAsia="Times New Roman" w:cstheme="minorHAnsi"/>
          <w:lang w:eastAsia="en-AU"/>
        </w:rPr>
        <w:t>upport your club mates in other grades.</w:t>
      </w:r>
    </w:p>
    <w:p w14:paraId="5EFB24BF" w14:textId="77777777" w:rsidR="005C2A06" w:rsidRPr="00D3538C" w:rsidRDefault="005C2A06" w:rsidP="005C2A06">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To be available as a reserve for higher grades, Colts included.</w:t>
      </w:r>
    </w:p>
    <w:p w14:paraId="436DF60E" w14:textId="0D80C7C4" w:rsidR="000573E5" w:rsidRPr="00D3538C" w:rsidRDefault="000573E5" w:rsidP="000573E5">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arrive at the ground on match day wearing the Club Polo Shirt</w:t>
      </w:r>
      <w:r w:rsidR="00493375">
        <w:rPr>
          <w:rFonts w:eastAsia="Times New Roman" w:cstheme="minorHAnsi"/>
          <w:lang w:eastAsia="en-AU"/>
        </w:rPr>
        <w:t>.</w:t>
      </w:r>
    </w:p>
    <w:p w14:paraId="6C854E4D" w14:textId="77777777" w:rsidR="000573E5" w:rsidRDefault="000573E5" w:rsidP="000573E5">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wear the club shorts and socks for matches.</w:t>
      </w:r>
    </w:p>
    <w:p w14:paraId="73C885EB" w14:textId="77777777"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play within the Laws of the game of Rugby Union.</w:t>
      </w:r>
    </w:p>
    <w:p w14:paraId="6EC6905D" w14:textId="77777777" w:rsidR="00B70C1F"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show respect to Referees and Assistant Referees.  </w:t>
      </w:r>
    </w:p>
    <w:p w14:paraId="252628A8" w14:textId="77777777" w:rsidR="00FF2132" w:rsidRPr="00D3538C" w:rsidRDefault="00FF2132" w:rsidP="00FF2132">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Perform rostered team club duties </w:t>
      </w:r>
      <w:proofErr w:type="spellStart"/>
      <w:r w:rsidRPr="00D3538C">
        <w:rPr>
          <w:rFonts w:eastAsia="Times New Roman" w:cstheme="minorHAnsi"/>
          <w:lang w:eastAsia="en-AU"/>
        </w:rPr>
        <w:t>ie</w:t>
      </w:r>
      <w:proofErr w:type="spellEnd"/>
      <w:r w:rsidRPr="00D3538C">
        <w:rPr>
          <w:rFonts w:eastAsia="Times New Roman" w:cstheme="minorHAnsi"/>
          <w:lang w:eastAsia="en-AU"/>
        </w:rPr>
        <w:t xml:space="preserve">; </w:t>
      </w:r>
      <w:proofErr w:type="gramStart"/>
      <w:r w:rsidRPr="00D3538C">
        <w:rPr>
          <w:rFonts w:eastAsia="Times New Roman" w:cstheme="minorHAnsi"/>
          <w:lang w:eastAsia="en-AU"/>
        </w:rPr>
        <w:t>BBQ  gear</w:t>
      </w:r>
      <w:proofErr w:type="gramEnd"/>
      <w:r w:rsidRPr="00D3538C">
        <w:rPr>
          <w:rFonts w:eastAsia="Times New Roman" w:cstheme="minorHAnsi"/>
          <w:lang w:eastAsia="en-AU"/>
        </w:rPr>
        <w:t xml:space="preserve"> storage, raffles, canteen etc</w:t>
      </w:r>
    </w:p>
    <w:p w14:paraId="529D33B3" w14:textId="77777777"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The captain is the ONLY player to approach on field officials unless requested.</w:t>
      </w:r>
    </w:p>
    <w:p w14:paraId="73D533DD" w14:textId="77777777"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show respect to opposition players and officials. </w:t>
      </w:r>
    </w:p>
    <w:p w14:paraId="55339D52" w14:textId="77777777"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play the Club style of Rugby developed by the Coaching Staff.</w:t>
      </w:r>
    </w:p>
    <w:p w14:paraId="38272C54" w14:textId="5633062D"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All players are to play </w:t>
      </w:r>
      <w:r w:rsidR="002A12BA">
        <w:rPr>
          <w:rFonts w:eastAsia="Times New Roman" w:cstheme="minorHAnsi"/>
          <w:lang w:eastAsia="en-AU"/>
        </w:rPr>
        <w:t xml:space="preserve">the “Souths </w:t>
      </w:r>
      <w:r w:rsidR="005D04EA">
        <w:rPr>
          <w:rFonts w:eastAsia="Times New Roman" w:cstheme="minorHAnsi"/>
          <w:lang w:eastAsia="en-AU"/>
        </w:rPr>
        <w:t xml:space="preserve">Way” </w:t>
      </w:r>
      <w:r w:rsidR="005D04EA" w:rsidRPr="00D3538C">
        <w:rPr>
          <w:rFonts w:eastAsia="Times New Roman" w:cstheme="minorHAnsi"/>
          <w:lang w:eastAsia="en-AU"/>
        </w:rPr>
        <w:t>which</w:t>
      </w:r>
      <w:r w:rsidRPr="00D3538C">
        <w:rPr>
          <w:rFonts w:eastAsia="Times New Roman" w:cstheme="minorHAnsi"/>
          <w:lang w:eastAsia="en-AU"/>
        </w:rPr>
        <w:t xml:space="preserve"> brings credit and respect to themselves and the Club.</w:t>
      </w:r>
    </w:p>
    <w:p w14:paraId="51DC6EAD" w14:textId="1AF02CAD" w:rsidR="00B70C1F" w:rsidRPr="00D3538C" w:rsidRDefault="00B70C1F" w:rsidP="00B70C1F">
      <w:pPr>
        <w:numPr>
          <w:ilvl w:val="0"/>
          <w:numId w:val="26"/>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 xml:space="preserve">All players are to show respect to their </w:t>
      </w:r>
      <w:r w:rsidR="005D04EA" w:rsidRPr="00D3538C">
        <w:rPr>
          <w:rFonts w:eastAsia="Times New Roman" w:cstheme="minorHAnsi"/>
          <w:lang w:eastAsia="en-AU"/>
        </w:rPr>
        <w:t>teammates</w:t>
      </w:r>
      <w:r w:rsidRPr="00D3538C">
        <w:rPr>
          <w:rFonts w:eastAsia="Times New Roman" w:cstheme="minorHAnsi"/>
          <w:lang w:eastAsia="en-AU"/>
        </w:rPr>
        <w:t xml:space="preserve"> and have total commitment to the Team.</w:t>
      </w:r>
    </w:p>
    <w:p w14:paraId="76B709DA" w14:textId="7ADDDED9" w:rsidR="007E40D1" w:rsidRPr="00D3538C" w:rsidRDefault="007E40D1" w:rsidP="007E40D1">
      <w:pPr>
        <w:numPr>
          <w:ilvl w:val="0"/>
          <w:numId w:val="26"/>
        </w:numPr>
        <w:shd w:val="clear" w:color="auto" w:fill="FFFFFF"/>
        <w:spacing w:before="45" w:after="0" w:line="450" w:lineRule="atLeast"/>
        <w:textAlignment w:val="top"/>
        <w:rPr>
          <w:rFonts w:eastAsia="Times New Roman" w:cstheme="minorHAnsi"/>
          <w:lang w:eastAsia="en-AU"/>
        </w:rPr>
      </w:pPr>
      <w:r>
        <w:rPr>
          <w:rFonts w:eastAsia="Times New Roman" w:cstheme="minorHAnsi"/>
          <w:lang w:eastAsia="en-AU"/>
        </w:rPr>
        <w:t xml:space="preserve">Respect Souths and other club’s facilities by ensuring the dressing rooms and playing enclosures are left in a tidy </w:t>
      </w:r>
      <w:r w:rsidR="003D6CA0">
        <w:rPr>
          <w:rFonts w:eastAsia="Times New Roman" w:cstheme="minorHAnsi"/>
          <w:lang w:eastAsia="en-AU"/>
        </w:rPr>
        <w:t>manner.</w:t>
      </w:r>
    </w:p>
    <w:p w14:paraId="6853D4EA" w14:textId="77777777" w:rsidR="005C2A06" w:rsidRPr="005C2A06" w:rsidRDefault="005C2A06" w:rsidP="005C2A06">
      <w:pPr>
        <w:rPr>
          <w:b/>
          <w:bCs/>
          <w:lang w:eastAsia="en-AU"/>
        </w:rPr>
      </w:pPr>
    </w:p>
    <w:p w14:paraId="3A81058B" w14:textId="461652C1" w:rsidR="00252DF3" w:rsidRPr="002F6D72" w:rsidRDefault="00252DF3">
      <w:pPr>
        <w:rPr>
          <w:rFonts w:ascii="Arial" w:eastAsia="Times New Roman" w:hAnsi="Arial" w:cs="Arial"/>
          <w:color w:val="888888"/>
          <w:lang w:eastAsia="en-AU"/>
        </w:rPr>
      </w:pPr>
      <w:r w:rsidRPr="002F6D72">
        <w:rPr>
          <w:rFonts w:ascii="Arial" w:eastAsia="Times New Roman" w:hAnsi="Arial" w:cs="Arial"/>
          <w:color w:val="888888"/>
          <w:lang w:eastAsia="en-AU"/>
        </w:rPr>
        <w:br w:type="page"/>
      </w:r>
    </w:p>
    <w:p w14:paraId="61718D8E" w14:textId="77777777" w:rsidR="003B04BD" w:rsidRPr="002F6D72" w:rsidRDefault="003B04BD" w:rsidP="00D13D8D">
      <w:pPr>
        <w:shd w:val="clear" w:color="auto" w:fill="FFFFFF"/>
        <w:spacing w:before="45" w:after="0" w:line="240" w:lineRule="auto"/>
        <w:ind w:left="1080"/>
        <w:rPr>
          <w:rFonts w:ascii="Arial" w:eastAsia="Times New Roman" w:hAnsi="Arial" w:cs="Arial"/>
          <w:color w:val="888888"/>
          <w:lang w:eastAsia="en-AU"/>
        </w:rPr>
      </w:pPr>
    </w:p>
    <w:p w14:paraId="05E58AC9" w14:textId="5ADDC50B" w:rsidR="00012A6B" w:rsidRPr="00CD100D" w:rsidRDefault="00666DD1" w:rsidP="00CD100D">
      <w:pPr>
        <w:pStyle w:val="ListParagraph"/>
        <w:numPr>
          <w:ilvl w:val="1"/>
          <w:numId w:val="22"/>
        </w:numPr>
        <w:rPr>
          <w:b/>
          <w:bCs/>
          <w:lang w:eastAsia="en-AU"/>
        </w:rPr>
      </w:pPr>
      <w:r>
        <w:rPr>
          <w:b/>
          <w:bCs/>
          <w:lang w:eastAsia="en-AU"/>
        </w:rPr>
        <w:t>OFF-FIELD BEHAVIOUR</w:t>
      </w:r>
    </w:p>
    <w:p w14:paraId="4BE39C0F" w14:textId="77777777" w:rsidR="00666DD1" w:rsidRPr="00D3538C" w:rsidRDefault="00666DD1" w:rsidP="00666DD1">
      <w:pPr>
        <w:numPr>
          <w:ilvl w:val="0"/>
          <w:numId w:val="3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conduct themselves in a manner, which only brings credit to themselves and the Club.</w:t>
      </w:r>
    </w:p>
    <w:p w14:paraId="75E6C715" w14:textId="77777777" w:rsidR="00666DD1" w:rsidRPr="00D3538C" w:rsidRDefault="00666DD1" w:rsidP="00666DD1">
      <w:pPr>
        <w:numPr>
          <w:ilvl w:val="0"/>
          <w:numId w:val="3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be courteous and respectful of Club Officials, Sponsors and Supporters.</w:t>
      </w:r>
    </w:p>
    <w:p w14:paraId="31707674" w14:textId="77777777" w:rsidR="00666DD1" w:rsidRPr="00D3538C" w:rsidRDefault="00666DD1" w:rsidP="00666DD1">
      <w:pPr>
        <w:numPr>
          <w:ilvl w:val="0"/>
          <w:numId w:val="3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be respectful of Opposition Officials and Supporters.</w:t>
      </w:r>
    </w:p>
    <w:p w14:paraId="427D0380" w14:textId="77777777" w:rsidR="00666DD1" w:rsidRPr="00D3538C" w:rsidRDefault="00666DD1" w:rsidP="00666DD1">
      <w:pPr>
        <w:numPr>
          <w:ilvl w:val="0"/>
          <w:numId w:val="3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are to show respect for the Club’s property.</w:t>
      </w:r>
    </w:p>
    <w:p w14:paraId="50FC2AA7" w14:textId="77777777" w:rsidR="00666DD1" w:rsidRPr="00D3538C" w:rsidRDefault="00666DD1" w:rsidP="00666DD1">
      <w:pPr>
        <w:numPr>
          <w:ilvl w:val="0"/>
          <w:numId w:val="30"/>
        </w:numPr>
        <w:shd w:val="clear" w:color="auto" w:fill="FFFFFF"/>
        <w:spacing w:before="45" w:after="0" w:line="450" w:lineRule="atLeast"/>
        <w:textAlignment w:val="top"/>
        <w:rPr>
          <w:rFonts w:eastAsia="Times New Roman" w:cstheme="minorHAnsi"/>
          <w:lang w:eastAsia="en-AU"/>
        </w:rPr>
      </w:pPr>
      <w:r w:rsidRPr="00D3538C">
        <w:rPr>
          <w:rFonts w:eastAsia="Times New Roman" w:cstheme="minorHAnsi"/>
          <w:lang w:eastAsia="en-AU"/>
        </w:rPr>
        <w:t>All players should NOT bring and/or consume alcohol purchased elsewhere. </w:t>
      </w:r>
    </w:p>
    <w:p w14:paraId="5B47E3FC" w14:textId="77777777" w:rsidR="00B8344A" w:rsidRDefault="00B8344A" w:rsidP="00B8344A">
      <w:pPr>
        <w:rPr>
          <w:rFonts w:ascii="Arial" w:hAnsi="Arial" w:cs="Arial"/>
          <w:lang w:eastAsia="en-AU"/>
        </w:rPr>
      </w:pPr>
    </w:p>
    <w:p w14:paraId="5EDDB71F" w14:textId="2B7915F6" w:rsidR="00B8344A" w:rsidRDefault="00B8344A" w:rsidP="00B8344A">
      <w:pPr>
        <w:pStyle w:val="NormalWeb"/>
        <w:ind w:left="360"/>
        <w:jc w:val="center"/>
        <w:rPr>
          <w:rFonts w:ascii="Calibri" w:hAnsi="Calibri" w:cs="Calibri"/>
          <w:i/>
          <w:iCs/>
          <w:color w:val="00B050"/>
          <w:sz w:val="20"/>
          <w:szCs w:val="20"/>
          <w:bdr w:val="none" w:sz="0" w:space="0" w:color="auto" w:frame="1"/>
        </w:rPr>
      </w:pPr>
      <w:proofErr w:type="gramStart"/>
      <w:r w:rsidRPr="006C5BFF">
        <w:rPr>
          <w:rFonts w:ascii="Calibri" w:hAnsi="Calibri" w:cs="Calibri"/>
          <w:b/>
          <w:bCs/>
          <w:i/>
          <w:iCs/>
          <w:color w:val="00B050"/>
          <w:sz w:val="20"/>
          <w:szCs w:val="20"/>
          <w:bdr w:val="none" w:sz="0" w:space="0" w:color="auto" w:frame="1"/>
        </w:rPr>
        <w:t>“ It's</w:t>
      </w:r>
      <w:proofErr w:type="gramEnd"/>
      <w:r w:rsidRPr="006C5BFF">
        <w:rPr>
          <w:rFonts w:ascii="Calibri" w:hAnsi="Calibri" w:cs="Calibri"/>
          <w:b/>
          <w:bCs/>
          <w:i/>
          <w:iCs/>
          <w:color w:val="00B050"/>
          <w:sz w:val="20"/>
          <w:szCs w:val="20"/>
          <w:bdr w:val="none" w:sz="0" w:space="0" w:color="auto" w:frame="1"/>
        </w:rPr>
        <w:t xml:space="preserve"> Family:</w:t>
      </w:r>
      <w:r w:rsidRPr="006C5BFF">
        <w:rPr>
          <w:rStyle w:val="xxapple-converted-space"/>
          <w:rFonts w:ascii="Calibri" w:hAnsi="Calibri" w:cs="Calibri"/>
          <w:i/>
          <w:iCs/>
          <w:color w:val="00B050"/>
          <w:sz w:val="20"/>
          <w:szCs w:val="20"/>
          <w:bdr w:val="none" w:sz="0" w:space="0" w:color="auto" w:frame="1"/>
        </w:rPr>
        <w:t> </w:t>
      </w:r>
      <w:r w:rsidRPr="006C5BFF">
        <w:rPr>
          <w:rFonts w:ascii="Calibri" w:hAnsi="Calibri" w:cs="Calibri"/>
          <w:i/>
          <w:iCs/>
          <w:color w:val="00B050"/>
          <w:sz w:val="20"/>
          <w:szCs w:val="20"/>
          <w:bdr w:val="none" w:sz="0" w:space="0" w:color="auto" w:frame="1"/>
        </w:rPr>
        <w:t>For me, Souths is family, and family has the ability to wrap arms around those who need extra support, tell someone to pull their head in if necessary, grow together, with open and honest communication, show tough love if needed, lift each other up during a down moment and joyously celebrate as one. That’s my vision for our players, coaches</w:t>
      </w:r>
      <w:r>
        <w:rPr>
          <w:rFonts w:ascii="Calibri" w:hAnsi="Calibri" w:cs="Calibri"/>
          <w:i/>
          <w:iCs/>
          <w:color w:val="00B050"/>
          <w:sz w:val="20"/>
          <w:szCs w:val="20"/>
          <w:bdr w:val="none" w:sz="0" w:space="0" w:color="auto" w:frame="1"/>
        </w:rPr>
        <w:t xml:space="preserve">, </w:t>
      </w:r>
      <w:proofErr w:type="gramStart"/>
      <w:r>
        <w:rPr>
          <w:rFonts w:ascii="Calibri" w:hAnsi="Calibri" w:cs="Calibri"/>
          <w:i/>
          <w:iCs/>
          <w:color w:val="00B050"/>
          <w:sz w:val="20"/>
          <w:szCs w:val="20"/>
          <w:bdr w:val="none" w:sz="0" w:space="0" w:color="auto" w:frame="1"/>
        </w:rPr>
        <w:t>managers</w:t>
      </w:r>
      <w:proofErr w:type="gramEnd"/>
      <w:r w:rsidRPr="006C5BFF">
        <w:rPr>
          <w:rFonts w:ascii="Calibri" w:hAnsi="Calibri" w:cs="Calibri"/>
          <w:i/>
          <w:iCs/>
          <w:color w:val="00B050"/>
          <w:sz w:val="20"/>
          <w:szCs w:val="20"/>
          <w:bdr w:val="none" w:sz="0" w:space="0" w:color="auto" w:frame="1"/>
        </w:rPr>
        <w:t xml:space="preserve"> and community.” </w:t>
      </w:r>
    </w:p>
    <w:p w14:paraId="7AC71A77" w14:textId="77777777" w:rsidR="00B8344A" w:rsidRPr="006C5BFF" w:rsidRDefault="00B8344A" w:rsidP="00B8344A">
      <w:pPr>
        <w:pStyle w:val="NormalWeb"/>
        <w:ind w:left="360"/>
        <w:jc w:val="center"/>
        <w:rPr>
          <w:rFonts w:asciiTheme="minorHAnsi" w:hAnsiTheme="minorHAnsi" w:cstheme="minorHAnsi"/>
          <w:i/>
          <w:iCs/>
          <w:sz w:val="20"/>
          <w:szCs w:val="20"/>
        </w:rPr>
      </w:pPr>
      <w:r w:rsidRPr="006C5BFF">
        <w:rPr>
          <w:rFonts w:ascii="Calibri" w:hAnsi="Calibri" w:cs="Calibri"/>
          <w:i/>
          <w:iCs/>
          <w:color w:val="00B050"/>
          <w:sz w:val="20"/>
          <w:szCs w:val="20"/>
          <w:bdr w:val="none" w:sz="0" w:space="0" w:color="auto" w:frame="1"/>
        </w:rPr>
        <w:t>Garrick Morgan, Director of Rugby</w:t>
      </w:r>
    </w:p>
    <w:p w14:paraId="59D516EF" w14:textId="77777777" w:rsidR="00B8344A" w:rsidRPr="00B8344A" w:rsidRDefault="00B8344A" w:rsidP="00B8344A">
      <w:pPr>
        <w:jc w:val="center"/>
        <w:rPr>
          <w:rFonts w:ascii="Arial" w:hAnsi="Arial" w:cs="Arial"/>
          <w:lang w:eastAsia="en-AU"/>
        </w:rPr>
      </w:pPr>
    </w:p>
    <w:sectPr w:rsidR="00B8344A" w:rsidRPr="00B834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86B3" w14:textId="77777777" w:rsidR="005A6659" w:rsidRDefault="005A6659" w:rsidP="00897E44">
      <w:pPr>
        <w:spacing w:after="0" w:line="240" w:lineRule="auto"/>
      </w:pPr>
      <w:r>
        <w:separator/>
      </w:r>
    </w:p>
  </w:endnote>
  <w:endnote w:type="continuationSeparator" w:id="0">
    <w:p w14:paraId="5E83F2BD" w14:textId="77777777" w:rsidR="005A6659" w:rsidRDefault="005A6659" w:rsidP="0089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4AD3" w14:textId="77777777" w:rsidR="005A6659" w:rsidRDefault="005A6659" w:rsidP="00897E44">
      <w:pPr>
        <w:spacing w:after="0" w:line="240" w:lineRule="auto"/>
      </w:pPr>
      <w:r>
        <w:separator/>
      </w:r>
    </w:p>
  </w:footnote>
  <w:footnote w:type="continuationSeparator" w:id="0">
    <w:p w14:paraId="2A3AFFD4" w14:textId="77777777" w:rsidR="005A6659" w:rsidRDefault="005A6659" w:rsidP="00897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C308" w14:textId="36E1B74A" w:rsidR="00885C6B" w:rsidRDefault="00885C6B" w:rsidP="00885C6B">
    <w:pPr>
      <w:pStyle w:val="Header"/>
      <w:ind w:left="7200"/>
    </w:pPr>
    <w:r>
      <w:rPr>
        <w:noProof/>
      </w:rPr>
      <w:drawing>
        <wp:inline distT="0" distB="0" distL="0" distR="0" wp14:anchorId="0394D6BA" wp14:editId="6EFB26ED">
          <wp:extent cx="1635336" cy="597352"/>
          <wp:effectExtent l="0" t="0" r="3175" b="0"/>
          <wp:docPr id="424597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977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426" cy="619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D"/>
    <w:multiLevelType w:val="multilevel"/>
    <w:tmpl w:val="AF04C4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F09CD"/>
    <w:multiLevelType w:val="multilevel"/>
    <w:tmpl w:val="AF04C4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C0CD9"/>
    <w:multiLevelType w:val="hybridMultilevel"/>
    <w:tmpl w:val="39C6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574D97"/>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4114B"/>
    <w:multiLevelType w:val="multilevel"/>
    <w:tmpl w:val="476A1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B1FF8"/>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C46543B"/>
    <w:multiLevelType w:val="multilevel"/>
    <w:tmpl w:val="C2326F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74B74"/>
    <w:multiLevelType w:val="multilevel"/>
    <w:tmpl w:val="C3869C6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 w15:restartNumberingAfterBreak="0">
    <w:nsid w:val="1E456E24"/>
    <w:multiLevelType w:val="multilevel"/>
    <w:tmpl w:val="42A4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66CFB"/>
    <w:multiLevelType w:val="multilevel"/>
    <w:tmpl w:val="AF04C4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626E3"/>
    <w:multiLevelType w:val="hybridMultilevel"/>
    <w:tmpl w:val="0CA0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D0408"/>
    <w:multiLevelType w:val="multilevel"/>
    <w:tmpl w:val="B79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94D9D"/>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7025F1"/>
    <w:multiLevelType w:val="multilevel"/>
    <w:tmpl w:val="B33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24C8F"/>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2EF1EC2"/>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1D473A"/>
    <w:multiLevelType w:val="multilevel"/>
    <w:tmpl w:val="70BA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C12A1"/>
    <w:multiLevelType w:val="hybridMultilevel"/>
    <w:tmpl w:val="BFB2A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02F84"/>
    <w:multiLevelType w:val="multilevel"/>
    <w:tmpl w:val="1F8C9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B3D23"/>
    <w:multiLevelType w:val="multilevel"/>
    <w:tmpl w:val="2C6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F3606"/>
    <w:multiLevelType w:val="multilevel"/>
    <w:tmpl w:val="96FE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92FB0"/>
    <w:multiLevelType w:val="multilevel"/>
    <w:tmpl w:val="F69C54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C52A20"/>
    <w:multiLevelType w:val="hybridMultilevel"/>
    <w:tmpl w:val="0518C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DD4CB4"/>
    <w:multiLevelType w:val="hybridMultilevel"/>
    <w:tmpl w:val="B732A1FE"/>
    <w:lvl w:ilvl="0" w:tplc="A9D84E80">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4BF5BEC"/>
    <w:multiLevelType w:val="multilevel"/>
    <w:tmpl w:val="66F2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201836"/>
    <w:multiLevelType w:val="multilevel"/>
    <w:tmpl w:val="F96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291D68"/>
    <w:multiLevelType w:val="multilevel"/>
    <w:tmpl w:val="9E5EE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F5E8A"/>
    <w:multiLevelType w:val="multilevel"/>
    <w:tmpl w:val="F20E9A6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9A7732B"/>
    <w:multiLevelType w:val="multilevel"/>
    <w:tmpl w:val="C3869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D42FD3"/>
    <w:multiLevelType w:val="multilevel"/>
    <w:tmpl w:val="E93A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D558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7747905">
    <w:abstractNumId w:val="19"/>
  </w:num>
  <w:num w:numId="2" w16cid:durableId="35349292">
    <w:abstractNumId w:val="8"/>
  </w:num>
  <w:num w:numId="3" w16cid:durableId="794953245">
    <w:abstractNumId w:val="25"/>
  </w:num>
  <w:num w:numId="4" w16cid:durableId="470252025">
    <w:abstractNumId w:val="16"/>
  </w:num>
  <w:num w:numId="5" w16cid:durableId="2107458174">
    <w:abstractNumId w:val="3"/>
  </w:num>
  <w:num w:numId="6" w16cid:durableId="2078279916">
    <w:abstractNumId w:val="6"/>
  </w:num>
  <w:num w:numId="7" w16cid:durableId="1767117098">
    <w:abstractNumId w:val="10"/>
  </w:num>
  <w:num w:numId="8" w16cid:durableId="437919620">
    <w:abstractNumId w:val="0"/>
  </w:num>
  <w:num w:numId="9" w16cid:durableId="744691348">
    <w:abstractNumId w:val="9"/>
  </w:num>
  <w:num w:numId="10" w16cid:durableId="1926263358">
    <w:abstractNumId w:val="1"/>
  </w:num>
  <w:num w:numId="11" w16cid:durableId="969671849">
    <w:abstractNumId w:val="21"/>
  </w:num>
  <w:num w:numId="12" w16cid:durableId="1926263829">
    <w:abstractNumId w:val="29"/>
  </w:num>
  <w:num w:numId="13" w16cid:durableId="1712224790">
    <w:abstractNumId w:val="13"/>
  </w:num>
  <w:num w:numId="14" w16cid:durableId="1405681773">
    <w:abstractNumId w:val="4"/>
  </w:num>
  <w:num w:numId="15" w16cid:durableId="1067529833">
    <w:abstractNumId w:val="18"/>
  </w:num>
  <w:num w:numId="16" w16cid:durableId="1904486387">
    <w:abstractNumId w:val="22"/>
  </w:num>
  <w:num w:numId="17" w16cid:durableId="1023018379">
    <w:abstractNumId w:val="23"/>
  </w:num>
  <w:num w:numId="18" w16cid:durableId="1247226501">
    <w:abstractNumId w:val="12"/>
  </w:num>
  <w:num w:numId="19" w16cid:durableId="186678799">
    <w:abstractNumId w:val="28"/>
  </w:num>
  <w:num w:numId="20" w16cid:durableId="1649629518">
    <w:abstractNumId w:val="15"/>
  </w:num>
  <w:num w:numId="21" w16cid:durableId="830103121">
    <w:abstractNumId w:val="7"/>
  </w:num>
  <w:num w:numId="22" w16cid:durableId="381712261">
    <w:abstractNumId w:val="30"/>
  </w:num>
  <w:num w:numId="23" w16cid:durableId="346951078">
    <w:abstractNumId w:val="17"/>
  </w:num>
  <w:num w:numId="24" w16cid:durableId="518397425">
    <w:abstractNumId w:val="20"/>
  </w:num>
  <w:num w:numId="25" w16cid:durableId="734625216">
    <w:abstractNumId w:val="5"/>
  </w:num>
  <w:num w:numId="26" w16cid:durableId="1558081804">
    <w:abstractNumId w:val="14"/>
  </w:num>
  <w:num w:numId="27" w16cid:durableId="98187605">
    <w:abstractNumId w:val="26"/>
  </w:num>
  <w:num w:numId="28" w16cid:durableId="359666250">
    <w:abstractNumId w:val="11"/>
  </w:num>
  <w:num w:numId="29" w16cid:durableId="490147226">
    <w:abstractNumId w:val="24"/>
  </w:num>
  <w:num w:numId="30" w16cid:durableId="58016621">
    <w:abstractNumId w:val="27"/>
  </w:num>
  <w:num w:numId="31" w16cid:durableId="147764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6B"/>
    <w:rsid w:val="000022C6"/>
    <w:rsid w:val="00012A6B"/>
    <w:rsid w:val="000130CB"/>
    <w:rsid w:val="00015A56"/>
    <w:rsid w:val="000562FB"/>
    <w:rsid w:val="000573E5"/>
    <w:rsid w:val="00067791"/>
    <w:rsid w:val="00096EE4"/>
    <w:rsid w:val="000B5827"/>
    <w:rsid w:val="000C5350"/>
    <w:rsid w:val="000C7FEA"/>
    <w:rsid w:val="000D7181"/>
    <w:rsid w:val="000E761A"/>
    <w:rsid w:val="000F6C1F"/>
    <w:rsid w:val="0010348C"/>
    <w:rsid w:val="00111125"/>
    <w:rsid w:val="001212B5"/>
    <w:rsid w:val="001246E4"/>
    <w:rsid w:val="00137DEE"/>
    <w:rsid w:val="00161DC9"/>
    <w:rsid w:val="0016538F"/>
    <w:rsid w:val="00172A93"/>
    <w:rsid w:val="00183E1E"/>
    <w:rsid w:val="00195CC6"/>
    <w:rsid w:val="001B4930"/>
    <w:rsid w:val="001B6239"/>
    <w:rsid w:val="001B7724"/>
    <w:rsid w:val="001D5ED6"/>
    <w:rsid w:val="001D7279"/>
    <w:rsid w:val="001F7080"/>
    <w:rsid w:val="00212406"/>
    <w:rsid w:val="00213A49"/>
    <w:rsid w:val="00214BB2"/>
    <w:rsid w:val="00215948"/>
    <w:rsid w:val="00216697"/>
    <w:rsid w:val="002167C4"/>
    <w:rsid w:val="00233832"/>
    <w:rsid w:val="00233FDE"/>
    <w:rsid w:val="002527EA"/>
    <w:rsid w:val="00252DF3"/>
    <w:rsid w:val="00252F9B"/>
    <w:rsid w:val="00264154"/>
    <w:rsid w:val="0028210B"/>
    <w:rsid w:val="002A12BA"/>
    <w:rsid w:val="002C4070"/>
    <w:rsid w:val="002D1FEF"/>
    <w:rsid w:val="002E3862"/>
    <w:rsid w:val="002E6770"/>
    <w:rsid w:val="002F6D72"/>
    <w:rsid w:val="003022BC"/>
    <w:rsid w:val="00315A65"/>
    <w:rsid w:val="00324DDD"/>
    <w:rsid w:val="0037267B"/>
    <w:rsid w:val="00381223"/>
    <w:rsid w:val="00393F61"/>
    <w:rsid w:val="003B04BD"/>
    <w:rsid w:val="003B4BC8"/>
    <w:rsid w:val="003C42C7"/>
    <w:rsid w:val="003D0C38"/>
    <w:rsid w:val="003D19CD"/>
    <w:rsid w:val="003D5C65"/>
    <w:rsid w:val="003D6CA0"/>
    <w:rsid w:val="00400BC1"/>
    <w:rsid w:val="004047DC"/>
    <w:rsid w:val="00413F3A"/>
    <w:rsid w:val="00420E99"/>
    <w:rsid w:val="00433B89"/>
    <w:rsid w:val="00434C3A"/>
    <w:rsid w:val="00450D3F"/>
    <w:rsid w:val="004646FF"/>
    <w:rsid w:val="00467FCD"/>
    <w:rsid w:val="004748A9"/>
    <w:rsid w:val="004812CA"/>
    <w:rsid w:val="00482FEA"/>
    <w:rsid w:val="00492A9D"/>
    <w:rsid w:val="00493375"/>
    <w:rsid w:val="00497AA3"/>
    <w:rsid w:val="00497AE9"/>
    <w:rsid w:val="004C3780"/>
    <w:rsid w:val="004C42CF"/>
    <w:rsid w:val="004D1CF2"/>
    <w:rsid w:val="004D5307"/>
    <w:rsid w:val="004D79ED"/>
    <w:rsid w:val="004E5681"/>
    <w:rsid w:val="004E6938"/>
    <w:rsid w:val="00513FAC"/>
    <w:rsid w:val="0051401B"/>
    <w:rsid w:val="005272DE"/>
    <w:rsid w:val="005342CB"/>
    <w:rsid w:val="00541F36"/>
    <w:rsid w:val="0054266F"/>
    <w:rsid w:val="005443CA"/>
    <w:rsid w:val="005922C3"/>
    <w:rsid w:val="005A0DCF"/>
    <w:rsid w:val="005A0DD7"/>
    <w:rsid w:val="005A6659"/>
    <w:rsid w:val="005A7C04"/>
    <w:rsid w:val="005B001E"/>
    <w:rsid w:val="005B0F5C"/>
    <w:rsid w:val="005C2A06"/>
    <w:rsid w:val="005D04EA"/>
    <w:rsid w:val="005E10BF"/>
    <w:rsid w:val="005E72AD"/>
    <w:rsid w:val="00613521"/>
    <w:rsid w:val="00616994"/>
    <w:rsid w:val="00631B23"/>
    <w:rsid w:val="00637634"/>
    <w:rsid w:val="00647C84"/>
    <w:rsid w:val="00654B48"/>
    <w:rsid w:val="00657B0D"/>
    <w:rsid w:val="00666DD1"/>
    <w:rsid w:val="00680790"/>
    <w:rsid w:val="00681E15"/>
    <w:rsid w:val="00684B3B"/>
    <w:rsid w:val="00686593"/>
    <w:rsid w:val="0069119C"/>
    <w:rsid w:val="006B1B86"/>
    <w:rsid w:val="006B2EB5"/>
    <w:rsid w:val="006E0EB7"/>
    <w:rsid w:val="006E111B"/>
    <w:rsid w:val="006F4FC2"/>
    <w:rsid w:val="007031D0"/>
    <w:rsid w:val="00714A7F"/>
    <w:rsid w:val="00721C82"/>
    <w:rsid w:val="00723621"/>
    <w:rsid w:val="007338B7"/>
    <w:rsid w:val="007565A7"/>
    <w:rsid w:val="007806BB"/>
    <w:rsid w:val="007B2D5D"/>
    <w:rsid w:val="007B63E1"/>
    <w:rsid w:val="007C0FEA"/>
    <w:rsid w:val="007C4598"/>
    <w:rsid w:val="007C5E64"/>
    <w:rsid w:val="007D0004"/>
    <w:rsid w:val="007D5FEF"/>
    <w:rsid w:val="007E40D1"/>
    <w:rsid w:val="00803701"/>
    <w:rsid w:val="00804E31"/>
    <w:rsid w:val="00813D61"/>
    <w:rsid w:val="00821A1F"/>
    <w:rsid w:val="008275FD"/>
    <w:rsid w:val="008279E4"/>
    <w:rsid w:val="00885C6B"/>
    <w:rsid w:val="00886611"/>
    <w:rsid w:val="00893865"/>
    <w:rsid w:val="00897E44"/>
    <w:rsid w:val="008A7AF7"/>
    <w:rsid w:val="008B5662"/>
    <w:rsid w:val="008B5D91"/>
    <w:rsid w:val="008C2695"/>
    <w:rsid w:val="008C3E39"/>
    <w:rsid w:val="008D1AF2"/>
    <w:rsid w:val="008D7C6F"/>
    <w:rsid w:val="0090364D"/>
    <w:rsid w:val="009350D8"/>
    <w:rsid w:val="009373A7"/>
    <w:rsid w:val="00945B1E"/>
    <w:rsid w:val="00950F5F"/>
    <w:rsid w:val="0095654C"/>
    <w:rsid w:val="0097031B"/>
    <w:rsid w:val="00976308"/>
    <w:rsid w:val="009779B9"/>
    <w:rsid w:val="00982E48"/>
    <w:rsid w:val="009838BB"/>
    <w:rsid w:val="00987863"/>
    <w:rsid w:val="00992CC3"/>
    <w:rsid w:val="009B66ED"/>
    <w:rsid w:val="009C45C9"/>
    <w:rsid w:val="009E0834"/>
    <w:rsid w:val="009E3BF3"/>
    <w:rsid w:val="00A11E89"/>
    <w:rsid w:val="00A20966"/>
    <w:rsid w:val="00A47121"/>
    <w:rsid w:val="00A80E76"/>
    <w:rsid w:val="00A95A3F"/>
    <w:rsid w:val="00A9668B"/>
    <w:rsid w:val="00A97B1A"/>
    <w:rsid w:val="00AA3848"/>
    <w:rsid w:val="00AA6B5F"/>
    <w:rsid w:val="00AB1F94"/>
    <w:rsid w:val="00AC531F"/>
    <w:rsid w:val="00AD2764"/>
    <w:rsid w:val="00AD3FEB"/>
    <w:rsid w:val="00AF396B"/>
    <w:rsid w:val="00B0201C"/>
    <w:rsid w:val="00B10AFF"/>
    <w:rsid w:val="00B13211"/>
    <w:rsid w:val="00B147F9"/>
    <w:rsid w:val="00B166F8"/>
    <w:rsid w:val="00B16D89"/>
    <w:rsid w:val="00B35B72"/>
    <w:rsid w:val="00B65209"/>
    <w:rsid w:val="00B70C1F"/>
    <w:rsid w:val="00B74BC1"/>
    <w:rsid w:val="00B8344A"/>
    <w:rsid w:val="00BB2953"/>
    <w:rsid w:val="00BB2D2D"/>
    <w:rsid w:val="00BC0E1A"/>
    <w:rsid w:val="00BD49CF"/>
    <w:rsid w:val="00BE5291"/>
    <w:rsid w:val="00BF294A"/>
    <w:rsid w:val="00BF7EEA"/>
    <w:rsid w:val="00C17AFB"/>
    <w:rsid w:val="00C2552C"/>
    <w:rsid w:val="00C50A93"/>
    <w:rsid w:val="00C905B9"/>
    <w:rsid w:val="00CA4F73"/>
    <w:rsid w:val="00CD100D"/>
    <w:rsid w:val="00CE1C8F"/>
    <w:rsid w:val="00CF07DB"/>
    <w:rsid w:val="00D12EF8"/>
    <w:rsid w:val="00D13D8D"/>
    <w:rsid w:val="00D4378B"/>
    <w:rsid w:val="00D579B7"/>
    <w:rsid w:val="00D8535F"/>
    <w:rsid w:val="00D95A57"/>
    <w:rsid w:val="00DA1329"/>
    <w:rsid w:val="00DA6BC8"/>
    <w:rsid w:val="00DB3FD0"/>
    <w:rsid w:val="00DB58E4"/>
    <w:rsid w:val="00DC43E7"/>
    <w:rsid w:val="00DC48FC"/>
    <w:rsid w:val="00DE119B"/>
    <w:rsid w:val="00DF0257"/>
    <w:rsid w:val="00DF3CF8"/>
    <w:rsid w:val="00DF3D77"/>
    <w:rsid w:val="00E02681"/>
    <w:rsid w:val="00E06755"/>
    <w:rsid w:val="00E0689C"/>
    <w:rsid w:val="00E30E39"/>
    <w:rsid w:val="00E31E45"/>
    <w:rsid w:val="00E5088A"/>
    <w:rsid w:val="00E57A38"/>
    <w:rsid w:val="00E60713"/>
    <w:rsid w:val="00E71FDC"/>
    <w:rsid w:val="00E72D2A"/>
    <w:rsid w:val="00E922B6"/>
    <w:rsid w:val="00EA1336"/>
    <w:rsid w:val="00EA1500"/>
    <w:rsid w:val="00EB16D2"/>
    <w:rsid w:val="00ED34EB"/>
    <w:rsid w:val="00EE2ACB"/>
    <w:rsid w:val="00EF3EA3"/>
    <w:rsid w:val="00F05504"/>
    <w:rsid w:val="00F117B3"/>
    <w:rsid w:val="00F165B6"/>
    <w:rsid w:val="00F201B0"/>
    <w:rsid w:val="00F33EF8"/>
    <w:rsid w:val="00F710D1"/>
    <w:rsid w:val="00F81381"/>
    <w:rsid w:val="00F83573"/>
    <w:rsid w:val="00F920CA"/>
    <w:rsid w:val="00F93D70"/>
    <w:rsid w:val="00FA7F2F"/>
    <w:rsid w:val="00FC3E06"/>
    <w:rsid w:val="00FD2724"/>
    <w:rsid w:val="00FD273E"/>
    <w:rsid w:val="00FD7B80"/>
    <w:rsid w:val="00FF03B7"/>
    <w:rsid w:val="00FF2132"/>
    <w:rsid w:val="00FF4EB4"/>
    <w:rsid w:val="00FF5143"/>
    <w:rsid w:val="00FF7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60DD"/>
  <w15:chartTrackingRefBased/>
  <w15:docId w15:val="{B5E6F34C-DAF7-4AB6-95CF-98F701E7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A6B"/>
    <w:rPr>
      <w:b/>
      <w:bCs/>
    </w:rPr>
  </w:style>
  <w:style w:type="paragraph" w:styleId="ListParagraph">
    <w:name w:val="List Paragraph"/>
    <w:basedOn w:val="Normal"/>
    <w:uiPriority w:val="34"/>
    <w:qFormat/>
    <w:rsid w:val="0028210B"/>
    <w:pPr>
      <w:ind w:left="720"/>
      <w:contextualSpacing/>
    </w:pPr>
  </w:style>
  <w:style w:type="paragraph" w:styleId="FootnoteText">
    <w:name w:val="footnote text"/>
    <w:basedOn w:val="Normal"/>
    <w:link w:val="FootnoteTextChar"/>
    <w:uiPriority w:val="99"/>
    <w:semiHidden/>
    <w:unhideWhenUsed/>
    <w:rsid w:val="00897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E44"/>
    <w:rPr>
      <w:sz w:val="20"/>
      <w:szCs w:val="20"/>
    </w:rPr>
  </w:style>
  <w:style w:type="character" w:styleId="FootnoteReference">
    <w:name w:val="footnote reference"/>
    <w:basedOn w:val="DefaultParagraphFont"/>
    <w:uiPriority w:val="99"/>
    <w:semiHidden/>
    <w:unhideWhenUsed/>
    <w:rsid w:val="00897E44"/>
    <w:rPr>
      <w:vertAlign w:val="superscript"/>
    </w:rPr>
  </w:style>
  <w:style w:type="paragraph" w:styleId="EndnoteText">
    <w:name w:val="endnote text"/>
    <w:basedOn w:val="Normal"/>
    <w:link w:val="EndnoteTextChar"/>
    <w:uiPriority w:val="99"/>
    <w:semiHidden/>
    <w:unhideWhenUsed/>
    <w:rsid w:val="007B63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63E1"/>
    <w:rPr>
      <w:sz w:val="20"/>
      <w:szCs w:val="20"/>
    </w:rPr>
  </w:style>
  <w:style w:type="character" w:styleId="EndnoteReference">
    <w:name w:val="endnote reference"/>
    <w:basedOn w:val="DefaultParagraphFont"/>
    <w:uiPriority w:val="99"/>
    <w:semiHidden/>
    <w:unhideWhenUsed/>
    <w:rsid w:val="007B63E1"/>
    <w:rPr>
      <w:vertAlign w:val="superscript"/>
    </w:rPr>
  </w:style>
  <w:style w:type="paragraph" w:styleId="NormalWeb">
    <w:name w:val="Normal (Web)"/>
    <w:basedOn w:val="Normal"/>
    <w:uiPriority w:val="99"/>
    <w:unhideWhenUsed/>
    <w:rsid w:val="00404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B8344A"/>
  </w:style>
  <w:style w:type="paragraph" w:styleId="Header">
    <w:name w:val="header"/>
    <w:basedOn w:val="Normal"/>
    <w:link w:val="HeaderChar"/>
    <w:uiPriority w:val="99"/>
    <w:unhideWhenUsed/>
    <w:rsid w:val="0088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C6B"/>
  </w:style>
  <w:style w:type="paragraph" w:styleId="Footer">
    <w:name w:val="footer"/>
    <w:basedOn w:val="Normal"/>
    <w:link w:val="FooterChar"/>
    <w:uiPriority w:val="99"/>
    <w:unhideWhenUsed/>
    <w:rsid w:val="0088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6107">
      <w:bodyDiv w:val="1"/>
      <w:marLeft w:val="0"/>
      <w:marRight w:val="0"/>
      <w:marTop w:val="0"/>
      <w:marBottom w:val="0"/>
      <w:divBdr>
        <w:top w:val="none" w:sz="0" w:space="0" w:color="auto"/>
        <w:left w:val="none" w:sz="0" w:space="0" w:color="auto"/>
        <w:bottom w:val="none" w:sz="0" w:space="0" w:color="auto"/>
        <w:right w:val="none" w:sz="0" w:space="0" w:color="auto"/>
      </w:divBdr>
      <w:divsChild>
        <w:div w:id="1413620437">
          <w:marLeft w:val="0"/>
          <w:marRight w:val="0"/>
          <w:marTop w:val="0"/>
          <w:marBottom w:val="0"/>
          <w:divBdr>
            <w:top w:val="none" w:sz="0" w:space="0" w:color="auto"/>
            <w:left w:val="none" w:sz="0" w:space="0" w:color="auto"/>
            <w:bottom w:val="none" w:sz="0" w:space="0" w:color="auto"/>
            <w:right w:val="none" w:sz="0" w:space="0" w:color="auto"/>
          </w:divBdr>
        </w:div>
      </w:divsChild>
    </w:div>
    <w:div w:id="1918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94c8f0a-027c-4ca9-8ebc-8a628e9b6b3a" xsi:nil="true"/>
    <lcf76f155ced4ddcb4097134ff3c332f xmlns="27283dc3-a364-4475-9261-2cb742cab1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77EDB5E42BC043B7AC09AAB3477F3A" ma:contentTypeVersion="13" ma:contentTypeDescription="Create a new document." ma:contentTypeScope="" ma:versionID="c129491f7711a15642644fed981e8496">
  <xsd:schema xmlns:xsd="http://www.w3.org/2001/XMLSchema" xmlns:xs="http://www.w3.org/2001/XMLSchema" xmlns:p="http://schemas.microsoft.com/office/2006/metadata/properties" xmlns:ns2="27283dc3-a364-4475-9261-2cb742cab125" xmlns:ns3="894c8f0a-027c-4ca9-8ebc-8a628e9b6b3a" targetNamespace="http://schemas.microsoft.com/office/2006/metadata/properties" ma:root="true" ma:fieldsID="0189cff8ab84990679cc1afe5c630c73" ns2:_="" ns3:_="">
    <xsd:import namespace="27283dc3-a364-4475-9261-2cb742cab125"/>
    <xsd:import namespace="894c8f0a-027c-4ca9-8ebc-8a628e9b6b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83dc3-a364-4475-9261-2cb742cab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e31f67-e8b3-45cb-a669-6a46491fc1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c8f0a-027c-4ca9-8ebc-8a628e9b6b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700752-dd9a-4328-a844-8071b456057a}" ma:internalName="TaxCatchAll" ma:showField="CatchAllData" ma:web="894c8f0a-027c-4ca9-8ebc-8a628e9b6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D782A-9932-4826-9710-AA55CA2DCA8B}">
  <ds:schemaRefs>
    <ds:schemaRef ds:uri="http://schemas.openxmlformats.org/officeDocument/2006/bibliography"/>
  </ds:schemaRefs>
</ds:datastoreItem>
</file>

<file path=customXml/itemProps2.xml><?xml version="1.0" encoding="utf-8"?>
<ds:datastoreItem xmlns:ds="http://schemas.openxmlformats.org/officeDocument/2006/customXml" ds:itemID="{95775837-A8C3-47BC-B86A-BB90AD4F16C0}">
  <ds:schemaRefs>
    <ds:schemaRef ds:uri="http://schemas.microsoft.com/office/2006/metadata/properties"/>
    <ds:schemaRef ds:uri="http://schemas.microsoft.com/office/infopath/2007/PartnerControls"/>
    <ds:schemaRef ds:uri="894c8f0a-027c-4ca9-8ebc-8a628e9b6b3a"/>
    <ds:schemaRef ds:uri="27283dc3-a364-4475-9261-2cb742cab125"/>
  </ds:schemaRefs>
</ds:datastoreItem>
</file>

<file path=customXml/itemProps3.xml><?xml version="1.0" encoding="utf-8"?>
<ds:datastoreItem xmlns:ds="http://schemas.openxmlformats.org/officeDocument/2006/customXml" ds:itemID="{4BA4F1B3-B42A-471D-A6E5-8A94A0CB2EB3}">
  <ds:schemaRefs>
    <ds:schemaRef ds:uri="http://schemas.microsoft.com/sharepoint/v3/contenttype/forms"/>
  </ds:schemaRefs>
</ds:datastoreItem>
</file>

<file path=customXml/itemProps4.xml><?xml version="1.0" encoding="utf-8"?>
<ds:datastoreItem xmlns:ds="http://schemas.openxmlformats.org/officeDocument/2006/customXml" ds:itemID="{405BE603-AB40-4331-8991-47554EC9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83dc3-a364-4475-9261-2cb742cab125"/>
    <ds:schemaRef ds:uri="894c8f0a-027c-4ca9-8ebc-8a628e9b6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Boylan</dc:creator>
  <cp:keywords/>
  <dc:description/>
  <cp:lastModifiedBy>Souths Junior Rugby Union</cp:lastModifiedBy>
  <cp:revision>2</cp:revision>
  <dcterms:created xsi:type="dcterms:W3CDTF">2024-03-19T23:03:00Z</dcterms:created>
  <dcterms:modified xsi:type="dcterms:W3CDTF">2024-03-19T23:03:00Z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0x010100E565CAF105C6BB4AB5123737C8F6615D</vt:lpwstr>
  </property>
</Properties>
</file>